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1206" w14:textId="77777777" w:rsidR="00D2110C" w:rsidRPr="00E602FF" w:rsidRDefault="00C3546D">
      <w:pPr>
        <w:jc w:val="center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AANHANGSEL E</w:t>
      </w:r>
    </w:p>
    <w:p w14:paraId="073C6D63" w14:textId="77777777" w:rsidR="00D2110C" w:rsidRPr="00E602FF" w:rsidRDefault="00D2110C">
      <w:pPr>
        <w:jc w:val="center"/>
        <w:rPr>
          <w:rFonts w:ascii="Times New Roman" w:hAnsi="Times New Roman"/>
          <w:b/>
          <w:bCs/>
          <w:szCs w:val="22"/>
          <w:lang w:val="af-ZA"/>
        </w:rPr>
      </w:pPr>
    </w:p>
    <w:p w14:paraId="343D3686" w14:textId="77777777" w:rsidR="00D2110C" w:rsidRPr="00E602FF" w:rsidRDefault="00C3546D">
      <w:pPr>
        <w:jc w:val="center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AGENDA</w:t>
      </w:r>
    </w:p>
    <w:p w14:paraId="2B617811" w14:textId="77777777" w:rsidR="00D2110C" w:rsidRPr="00E602FF" w:rsidRDefault="00D2110C">
      <w:pPr>
        <w:rPr>
          <w:rFonts w:ascii="Times New Roman" w:hAnsi="Times New Roman"/>
          <w:szCs w:val="22"/>
          <w:lang w:val="af-ZA"/>
        </w:rPr>
      </w:pPr>
    </w:p>
    <w:p w14:paraId="5547DF4B" w14:textId="77777777" w:rsidR="00D2110C" w:rsidRPr="00E602FF" w:rsidRDefault="00C3546D">
      <w:pPr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NAAM VAN SKOOL:</w:t>
      </w:r>
      <w:r w:rsidRPr="00E602FF">
        <w:rPr>
          <w:rFonts w:ascii="Times New Roman" w:hAnsi="Times New Roman"/>
          <w:szCs w:val="22"/>
          <w:lang w:val="af-ZA"/>
        </w:rPr>
        <w:t xml:space="preserve">  </w:t>
      </w:r>
      <w:r w:rsidRPr="00E602FF">
        <w:rPr>
          <w:rFonts w:ascii="Times New Roman" w:hAnsi="Times New Roman"/>
          <w:szCs w:val="22"/>
          <w:lang w:val="af-ZA"/>
        </w:rPr>
        <w:tab/>
        <w:t xml:space="preserve">      _____________________________ </w:t>
      </w:r>
    </w:p>
    <w:p w14:paraId="414E2626" w14:textId="77777777" w:rsidR="00D2110C" w:rsidRPr="00E602FF" w:rsidRDefault="00C3546D">
      <w:pPr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DATUM VAN VERGADERING:</w:t>
      </w:r>
      <w:r w:rsidRPr="00E602FF">
        <w:rPr>
          <w:rFonts w:ascii="Times New Roman" w:hAnsi="Times New Roman"/>
          <w:szCs w:val="22"/>
          <w:lang w:val="af-ZA"/>
        </w:rPr>
        <w:t xml:space="preserve"> _____________________________</w:t>
      </w:r>
    </w:p>
    <w:p w14:paraId="6E1A5AD7" w14:textId="77777777" w:rsidR="00D2110C" w:rsidRPr="00E602FF" w:rsidRDefault="00C3546D">
      <w:pPr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VOORSITTER:</w:t>
      </w:r>
      <w:r w:rsidRPr="00E602FF">
        <w:rPr>
          <w:rFonts w:ascii="Times New Roman" w:hAnsi="Times New Roman"/>
          <w:szCs w:val="22"/>
          <w:lang w:val="af-ZA"/>
        </w:rPr>
        <w:t xml:space="preserve">                               _____________________________</w:t>
      </w:r>
    </w:p>
    <w:p w14:paraId="041BDE8C" w14:textId="77777777" w:rsidR="00D2110C" w:rsidRPr="00E602FF" w:rsidRDefault="00D2110C">
      <w:pPr>
        <w:rPr>
          <w:rFonts w:ascii="Times New Roman" w:hAnsi="Times New Roman"/>
          <w:szCs w:val="22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065"/>
        <w:gridCol w:w="3138"/>
      </w:tblGrid>
      <w:tr w:rsidR="00D2110C" w:rsidRPr="00E602FF" w14:paraId="22828A92" w14:textId="77777777" w:rsidTr="00184650">
        <w:tc>
          <w:tcPr>
            <w:tcW w:w="817" w:type="dxa"/>
            <w:shd w:val="clear" w:color="auto" w:fill="auto"/>
          </w:tcPr>
          <w:p w14:paraId="3C355ED3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b/>
                <w:bCs/>
                <w:lang w:val="af-ZA"/>
              </w:rPr>
            </w:pPr>
            <w:r w:rsidRPr="00184650">
              <w:rPr>
                <w:rFonts w:ascii="Times New Roman" w:hAnsi="Times New Roman"/>
                <w:b/>
                <w:bCs/>
                <w:lang w:val="af-ZA"/>
              </w:rPr>
              <w:t>ITEM</w:t>
            </w:r>
          </w:p>
          <w:p w14:paraId="6683A6CE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b/>
                <w:bCs/>
                <w:lang w:val="af-ZA"/>
              </w:rPr>
            </w:pPr>
            <w:r w:rsidRPr="00184650">
              <w:rPr>
                <w:rFonts w:ascii="Times New Roman" w:hAnsi="Times New Roman"/>
                <w:b/>
                <w:bCs/>
                <w:lang w:val="af-ZA"/>
              </w:rPr>
              <w:t>NO.</w:t>
            </w:r>
          </w:p>
        </w:tc>
        <w:tc>
          <w:tcPr>
            <w:tcW w:w="5836" w:type="dxa"/>
            <w:shd w:val="clear" w:color="auto" w:fill="auto"/>
          </w:tcPr>
          <w:p w14:paraId="63A32B17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b/>
                <w:bCs/>
                <w:lang w:val="af-ZA"/>
              </w:rPr>
            </w:pPr>
            <w:r w:rsidRPr="00184650">
              <w:rPr>
                <w:rFonts w:ascii="Times New Roman" w:hAnsi="Times New Roman"/>
                <w:b/>
                <w:bCs/>
                <w:lang w:val="af-ZA"/>
              </w:rPr>
              <w:t>ONDERWERP VIR BESPREKING</w:t>
            </w:r>
          </w:p>
        </w:tc>
        <w:tc>
          <w:tcPr>
            <w:tcW w:w="2809" w:type="dxa"/>
            <w:shd w:val="clear" w:color="auto" w:fill="auto"/>
          </w:tcPr>
          <w:p w14:paraId="05B8EDAC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b/>
                <w:bCs/>
                <w:lang w:val="af-ZA"/>
              </w:rPr>
            </w:pPr>
            <w:r w:rsidRPr="00184650">
              <w:rPr>
                <w:rFonts w:ascii="Times New Roman" w:hAnsi="Times New Roman"/>
                <w:b/>
                <w:bCs/>
                <w:lang w:val="af-ZA"/>
              </w:rPr>
              <w:t>VERANTWOORDELIKHEID</w:t>
            </w:r>
          </w:p>
        </w:tc>
      </w:tr>
      <w:tr w:rsidR="00D2110C" w:rsidRPr="00E602FF" w14:paraId="09953A46" w14:textId="77777777" w:rsidTr="00184650">
        <w:tc>
          <w:tcPr>
            <w:tcW w:w="9462" w:type="dxa"/>
            <w:gridSpan w:val="3"/>
            <w:shd w:val="clear" w:color="auto" w:fill="auto"/>
          </w:tcPr>
          <w:p w14:paraId="050AC787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b/>
                <w:bCs/>
                <w:lang w:val="af-ZA"/>
              </w:rPr>
            </w:pPr>
            <w:r w:rsidRPr="00184650">
              <w:rPr>
                <w:rFonts w:ascii="Times New Roman" w:hAnsi="Times New Roman"/>
                <w:b/>
                <w:bCs/>
                <w:lang w:val="af-ZA"/>
              </w:rPr>
              <w:t>DEEL A: PROSEDURELE AANGELEENTHEDE</w:t>
            </w:r>
          </w:p>
        </w:tc>
      </w:tr>
      <w:tr w:rsidR="00D2110C" w:rsidRPr="00E602FF" w14:paraId="2AB530F9" w14:textId="77777777" w:rsidTr="00184650">
        <w:tc>
          <w:tcPr>
            <w:tcW w:w="817" w:type="dxa"/>
            <w:shd w:val="clear" w:color="auto" w:fill="auto"/>
          </w:tcPr>
          <w:p w14:paraId="3CE933B2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A.1</w:t>
            </w:r>
          </w:p>
        </w:tc>
        <w:tc>
          <w:tcPr>
            <w:tcW w:w="5836" w:type="dxa"/>
            <w:shd w:val="clear" w:color="auto" w:fill="auto"/>
          </w:tcPr>
          <w:p w14:paraId="59710A34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Opening en verwelkoming</w:t>
            </w:r>
          </w:p>
        </w:tc>
        <w:tc>
          <w:tcPr>
            <w:tcW w:w="2809" w:type="dxa"/>
            <w:shd w:val="clear" w:color="auto" w:fill="auto"/>
          </w:tcPr>
          <w:p w14:paraId="60A16539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Voorsitter</w:t>
            </w:r>
          </w:p>
        </w:tc>
      </w:tr>
      <w:tr w:rsidR="00D2110C" w:rsidRPr="00E602FF" w14:paraId="6B4A230B" w14:textId="77777777" w:rsidTr="00184650">
        <w:tc>
          <w:tcPr>
            <w:tcW w:w="817" w:type="dxa"/>
            <w:shd w:val="clear" w:color="auto" w:fill="auto"/>
          </w:tcPr>
          <w:p w14:paraId="04247E34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A.2</w:t>
            </w:r>
          </w:p>
        </w:tc>
        <w:tc>
          <w:tcPr>
            <w:tcW w:w="5836" w:type="dxa"/>
            <w:shd w:val="clear" w:color="auto" w:fill="auto"/>
          </w:tcPr>
          <w:p w14:paraId="070A37C8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Bywoning en verskonings</w:t>
            </w:r>
          </w:p>
        </w:tc>
        <w:tc>
          <w:tcPr>
            <w:tcW w:w="2809" w:type="dxa"/>
            <w:shd w:val="clear" w:color="auto" w:fill="auto"/>
          </w:tcPr>
          <w:p w14:paraId="2E0AB18C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Almal</w:t>
            </w:r>
          </w:p>
        </w:tc>
      </w:tr>
      <w:tr w:rsidR="00D2110C" w:rsidRPr="00E602FF" w14:paraId="5A97FB7A" w14:textId="77777777" w:rsidTr="00184650">
        <w:tc>
          <w:tcPr>
            <w:tcW w:w="817" w:type="dxa"/>
            <w:shd w:val="clear" w:color="auto" w:fill="auto"/>
          </w:tcPr>
          <w:p w14:paraId="162F5F60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A.3</w:t>
            </w:r>
          </w:p>
        </w:tc>
        <w:tc>
          <w:tcPr>
            <w:tcW w:w="5836" w:type="dxa"/>
            <w:shd w:val="clear" w:color="auto" w:fill="auto"/>
          </w:tcPr>
          <w:p w14:paraId="326A9B73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Aanneming van agenda</w:t>
            </w:r>
          </w:p>
        </w:tc>
        <w:tc>
          <w:tcPr>
            <w:tcW w:w="2809" w:type="dxa"/>
            <w:shd w:val="clear" w:color="auto" w:fill="auto"/>
          </w:tcPr>
          <w:p w14:paraId="3EDA5FBF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Almal</w:t>
            </w:r>
          </w:p>
        </w:tc>
      </w:tr>
      <w:tr w:rsidR="00D2110C" w:rsidRPr="00E602FF" w14:paraId="0EDC265D" w14:textId="77777777" w:rsidTr="00184650">
        <w:tc>
          <w:tcPr>
            <w:tcW w:w="817" w:type="dxa"/>
            <w:shd w:val="clear" w:color="auto" w:fill="auto"/>
          </w:tcPr>
          <w:p w14:paraId="1397500A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A.4</w:t>
            </w:r>
          </w:p>
        </w:tc>
        <w:tc>
          <w:tcPr>
            <w:tcW w:w="5836" w:type="dxa"/>
            <w:shd w:val="clear" w:color="auto" w:fill="auto"/>
          </w:tcPr>
          <w:p w14:paraId="2EE64582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Goedkeuring van notule van</w:t>
            </w:r>
          </w:p>
        </w:tc>
        <w:tc>
          <w:tcPr>
            <w:tcW w:w="2809" w:type="dxa"/>
            <w:shd w:val="clear" w:color="auto" w:fill="auto"/>
          </w:tcPr>
          <w:p w14:paraId="530556B4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Almal</w:t>
            </w:r>
          </w:p>
        </w:tc>
      </w:tr>
      <w:tr w:rsidR="00D2110C" w:rsidRPr="00E602FF" w14:paraId="74EC485D" w14:textId="77777777" w:rsidTr="00184650">
        <w:tc>
          <w:tcPr>
            <w:tcW w:w="9462" w:type="dxa"/>
            <w:gridSpan w:val="3"/>
            <w:shd w:val="clear" w:color="auto" w:fill="auto"/>
          </w:tcPr>
          <w:p w14:paraId="2EB871A3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b/>
                <w:bCs/>
                <w:lang w:val="af-ZA"/>
              </w:rPr>
            </w:pPr>
            <w:r w:rsidRPr="00184650">
              <w:rPr>
                <w:rFonts w:ascii="Times New Roman" w:hAnsi="Times New Roman"/>
                <w:b/>
                <w:bCs/>
                <w:lang w:val="af-ZA"/>
              </w:rPr>
              <w:t>DEEL B: VOORTSPRUITENDE AANGELEENTHEDE</w:t>
            </w:r>
          </w:p>
        </w:tc>
      </w:tr>
      <w:tr w:rsidR="00D2110C" w:rsidRPr="00E602FF" w14:paraId="66FA5B12" w14:textId="77777777" w:rsidTr="00184650">
        <w:tc>
          <w:tcPr>
            <w:tcW w:w="9462" w:type="dxa"/>
            <w:gridSpan w:val="3"/>
            <w:shd w:val="clear" w:color="auto" w:fill="auto"/>
          </w:tcPr>
          <w:p w14:paraId="27A102EF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Aangeleenthede uit vorige vergadering waaroor verslag gedoen moet word</w:t>
            </w:r>
          </w:p>
        </w:tc>
      </w:tr>
      <w:tr w:rsidR="00D2110C" w:rsidRPr="00E602FF" w14:paraId="41ABE8F7" w14:textId="77777777" w:rsidTr="00184650">
        <w:tc>
          <w:tcPr>
            <w:tcW w:w="817" w:type="dxa"/>
            <w:shd w:val="clear" w:color="auto" w:fill="auto"/>
          </w:tcPr>
          <w:p w14:paraId="2D84AFFC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B.1</w:t>
            </w:r>
          </w:p>
        </w:tc>
        <w:tc>
          <w:tcPr>
            <w:tcW w:w="8645" w:type="dxa"/>
            <w:gridSpan w:val="2"/>
            <w:shd w:val="clear" w:color="auto" w:fill="auto"/>
          </w:tcPr>
          <w:p w14:paraId="56602658" w14:textId="77777777" w:rsidR="00D2110C" w:rsidRPr="00184650" w:rsidRDefault="00D2110C" w:rsidP="00184650">
            <w:pPr>
              <w:jc w:val="center"/>
              <w:rPr>
                <w:rFonts w:ascii="Times New Roman" w:hAnsi="Times New Roman"/>
                <w:lang w:val="af-ZA"/>
              </w:rPr>
            </w:pPr>
          </w:p>
        </w:tc>
      </w:tr>
      <w:tr w:rsidR="00D2110C" w:rsidRPr="00E602FF" w14:paraId="6602E939" w14:textId="77777777" w:rsidTr="00184650">
        <w:tc>
          <w:tcPr>
            <w:tcW w:w="817" w:type="dxa"/>
            <w:shd w:val="clear" w:color="auto" w:fill="auto"/>
          </w:tcPr>
          <w:p w14:paraId="7B153441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B.2</w:t>
            </w:r>
          </w:p>
        </w:tc>
        <w:tc>
          <w:tcPr>
            <w:tcW w:w="8645" w:type="dxa"/>
            <w:gridSpan w:val="2"/>
            <w:shd w:val="clear" w:color="auto" w:fill="auto"/>
          </w:tcPr>
          <w:p w14:paraId="77828A5C" w14:textId="77777777" w:rsidR="00D2110C" w:rsidRPr="00184650" w:rsidRDefault="00D2110C" w:rsidP="00184650">
            <w:pPr>
              <w:jc w:val="center"/>
              <w:rPr>
                <w:rFonts w:ascii="Times New Roman" w:hAnsi="Times New Roman"/>
                <w:lang w:val="af-ZA"/>
              </w:rPr>
            </w:pPr>
          </w:p>
        </w:tc>
      </w:tr>
      <w:tr w:rsidR="00D2110C" w:rsidRPr="00E602FF" w14:paraId="39AA50DE" w14:textId="77777777" w:rsidTr="00184650">
        <w:tc>
          <w:tcPr>
            <w:tcW w:w="9462" w:type="dxa"/>
            <w:gridSpan w:val="3"/>
            <w:shd w:val="clear" w:color="auto" w:fill="auto"/>
          </w:tcPr>
          <w:p w14:paraId="18BA2F03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b/>
                <w:bCs/>
                <w:lang w:val="af-ZA"/>
              </w:rPr>
            </w:pPr>
            <w:r w:rsidRPr="00184650">
              <w:rPr>
                <w:rFonts w:ascii="Times New Roman" w:hAnsi="Times New Roman"/>
                <w:b/>
                <w:bCs/>
                <w:lang w:val="af-ZA"/>
              </w:rPr>
              <w:t>DEEL C: STAANDE ITEMS</w:t>
            </w:r>
          </w:p>
        </w:tc>
      </w:tr>
      <w:tr w:rsidR="00D2110C" w:rsidRPr="00E602FF" w14:paraId="517C48D5" w14:textId="77777777" w:rsidTr="00184650">
        <w:tc>
          <w:tcPr>
            <w:tcW w:w="817" w:type="dxa"/>
            <w:shd w:val="clear" w:color="auto" w:fill="auto"/>
          </w:tcPr>
          <w:p w14:paraId="55ED3920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C.1</w:t>
            </w:r>
          </w:p>
        </w:tc>
        <w:tc>
          <w:tcPr>
            <w:tcW w:w="5836" w:type="dxa"/>
            <w:shd w:val="clear" w:color="auto" w:fill="auto"/>
          </w:tcPr>
          <w:p w14:paraId="08B570B9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Prinsipaal se verslag</w:t>
            </w:r>
          </w:p>
        </w:tc>
        <w:tc>
          <w:tcPr>
            <w:tcW w:w="2809" w:type="dxa"/>
            <w:shd w:val="clear" w:color="auto" w:fill="auto"/>
          </w:tcPr>
          <w:p w14:paraId="33B2127E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Prinsipaal</w:t>
            </w:r>
          </w:p>
        </w:tc>
      </w:tr>
      <w:tr w:rsidR="00D2110C" w:rsidRPr="00E602FF" w14:paraId="7DEF7BBD" w14:textId="77777777" w:rsidTr="00184650">
        <w:tc>
          <w:tcPr>
            <w:tcW w:w="817" w:type="dxa"/>
            <w:shd w:val="clear" w:color="auto" w:fill="auto"/>
          </w:tcPr>
          <w:p w14:paraId="28030426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C.2</w:t>
            </w:r>
          </w:p>
        </w:tc>
        <w:tc>
          <w:tcPr>
            <w:tcW w:w="5836" w:type="dxa"/>
            <w:shd w:val="clear" w:color="auto" w:fill="auto"/>
          </w:tcPr>
          <w:p w14:paraId="16C2E772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Finansies</w:t>
            </w:r>
          </w:p>
        </w:tc>
        <w:tc>
          <w:tcPr>
            <w:tcW w:w="2809" w:type="dxa"/>
            <w:shd w:val="clear" w:color="auto" w:fill="auto"/>
          </w:tcPr>
          <w:p w14:paraId="4E35B863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Tesourier</w:t>
            </w:r>
          </w:p>
        </w:tc>
      </w:tr>
      <w:tr w:rsidR="00D2110C" w:rsidRPr="00E602FF" w14:paraId="4465075C" w14:textId="77777777" w:rsidTr="00184650">
        <w:tc>
          <w:tcPr>
            <w:tcW w:w="817" w:type="dxa"/>
            <w:shd w:val="clear" w:color="auto" w:fill="auto"/>
          </w:tcPr>
          <w:p w14:paraId="676AF054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C.3</w:t>
            </w:r>
          </w:p>
        </w:tc>
        <w:tc>
          <w:tcPr>
            <w:tcW w:w="5836" w:type="dxa"/>
            <w:shd w:val="clear" w:color="auto" w:fill="auto"/>
          </w:tcPr>
          <w:p w14:paraId="0C92AB4C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Personeelaangeleenthede</w:t>
            </w:r>
          </w:p>
        </w:tc>
        <w:tc>
          <w:tcPr>
            <w:tcW w:w="2809" w:type="dxa"/>
            <w:shd w:val="clear" w:color="auto" w:fill="auto"/>
          </w:tcPr>
          <w:p w14:paraId="71C241D9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Prinsipaal</w:t>
            </w:r>
          </w:p>
        </w:tc>
      </w:tr>
      <w:tr w:rsidR="00D2110C" w:rsidRPr="00E602FF" w14:paraId="10DD47B5" w14:textId="77777777" w:rsidTr="00184650">
        <w:tc>
          <w:tcPr>
            <w:tcW w:w="817" w:type="dxa"/>
            <w:shd w:val="clear" w:color="auto" w:fill="auto"/>
          </w:tcPr>
          <w:p w14:paraId="72D8330E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C.4</w:t>
            </w:r>
          </w:p>
        </w:tc>
        <w:tc>
          <w:tcPr>
            <w:tcW w:w="5836" w:type="dxa"/>
            <w:shd w:val="clear" w:color="auto" w:fill="auto"/>
          </w:tcPr>
          <w:p w14:paraId="6B2B89BC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Veiligheid en sekuriteit</w:t>
            </w:r>
          </w:p>
        </w:tc>
        <w:tc>
          <w:tcPr>
            <w:tcW w:w="2809" w:type="dxa"/>
            <w:shd w:val="clear" w:color="auto" w:fill="auto"/>
          </w:tcPr>
          <w:p w14:paraId="004FCFA3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Prinsipaal</w:t>
            </w:r>
          </w:p>
        </w:tc>
      </w:tr>
      <w:tr w:rsidR="00D2110C" w:rsidRPr="00E602FF" w14:paraId="4D090EB7" w14:textId="77777777" w:rsidTr="00184650">
        <w:tc>
          <w:tcPr>
            <w:tcW w:w="817" w:type="dxa"/>
            <w:shd w:val="clear" w:color="auto" w:fill="auto"/>
          </w:tcPr>
          <w:p w14:paraId="141493AB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C.5</w:t>
            </w:r>
          </w:p>
        </w:tc>
        <w:tc>
          <w:tcPr>
            <w:tcW w:w="5836" w:type="dxa"/>
            <w:shd w:val="clear" w:color="auto" w:fill="auto"/>
          </w:tcPr>
          <w:p w14:paraId="7471CFB4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proofErr w:type="spellStart"/>
            <w:r w:rsidRPr="00184650">
              <w:rPr>
                <w:rFonts w:ascii="Times New Roman" w:hAnsi="Times New Roman"/>
                <w:lang w:val="af-ZA"/>
              </w:rPr>
              <w:t>Oueraangeleenthede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4D3A34D1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Voorsitter</w:t>
            </w:r>
          </w:p>
        </w:tc>
      </w:tr>
      <w:tr w:rsidR="00D2110C" w:rsidRPr="00E602FF" w14:paraId="07C9226C" w14:textId="77777777" w:rsidTr="00184650">
        <w:tc>
          <w:tcPr>
            <w:tcW w:w="817" w:type="dxa"/>
            <w:shd w:val="clear" w:color="auto" w:fill="auto"/>
          </w:tcPr>
          <w:p w14:paraId="6F8665AF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C.6</w:t>
            </w:r>
          </w:p>
        </w:tc>
        <w:tc>
          <w:tcPr>
            <w:tcW w:w="5836" w:type="dxa"/>
            <w:shd w:val="clear" w:color="auto" w:fill="auto"/>
          </w:tcPr>
          <w:p w14:paraId="11F7D74C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proofErr w:type="spellStart"/>
            <w:r w:rsidRPr="00184650">
              <w:rPr>
                <w:rFonts w:ascii="Times New Roman" w:hAnsi="Times New Roman"/>
                <w:lang w:val="af-ZA"/>
              </w:rPr>
              <w:t>Beheerliggaamaangeleenthede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6C0B47A9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Voorsitter</w:t>
            </w:r>
          </w:p>
        </w:tc>
      </w:tr>
      <w:tr w:rsidR="00D2110C" w:rsidRPr="00E602FF" w14:paraId="371960D5" w14:textId="77777777" w:rsidTr="00184650">
        <w:tc>
          <w:tcPr>
            <w:tcW w:w="817" w:type="dxa"/>
            <w:shd w:val="clear" w:color="auto" w:fill="auto"/>
          </w:tcPr>
          <w:p w14:paraId="4A3A3ECF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C.7</w:t>
            </w:r>
          </w:p>
        </w:tc>
        <w:tc>
          <w:tcPr>
            <w:tcW w:w="5836" w:type="dxa"/>
            <w:shd w:val="clear" w:color="auto" w:fill="auto"/>
          </w:tcPr>
          <w:p w14:paraId="3788602B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Eiendom en onderhoud</w:t>
            </w:r>
          </w:p>
        </w:tc>
        <w:tc>
          <w:tcPr>
            <w:tcW w:w="2809" w:type="dxa"/>
            <w:shd w:val="clear" w:color="auto" w:fill="auto"/>
          </w:tcPr>
          <w:p w14:paraId="05DE2AB7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Voorsitter</w:t>
            </w:r>
          </w:p>
        </w:tc>
      </w:tr>
      <w:tr w:rsidR="00D2110C" w:rsidRPr="00E602FF" w14:paraId="202A3C2F" w14:textId="77777777" w:rsidTr="00184650">
        <w:tc>
          <w:tcPr>
            <w:tcW w:w="817" w:type="dxa"/>
            <w:shd w:val="clear" w:color="auto" w:fill="auto"/>
          </w:tcPr>
          <w:p w14:paraId="63A4A79D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C.8</w:t>
            </w:r>
          </w:p>
        </w:tc>
        <w:tc>
          <w:tcPr>
            <w:tcW w:w="5836" w:type="dxa"/>
            <w:shd w:val="clear" w:color="auto" w:fill="auto"/>
          </w:tcPr>
          <w:p w14:paraId="3EBF22E1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Goedkeuring van departementele dokumente</w:t>
            </w:r>
          </w:p>
        </w:tc>
        <w:tc>
          <w:tcPr>
            <w:tcW w:w="2809" w:type="dxa"/>
            <w:shd w:val="clear" w:color="auto" w:fill="auto"/>
          </w:tcPr>
          <w:p w14:paraId="45A9DA58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Voorsitter</w:t>
            </w:r>
          </w:p>
        </w:tc>
      </w:tr>
      <w:tr w:rsidR="00D2110C" w:rsidRPr="00E602FF" w14:paraId="4B63A08A" w14:textId="77777777" w:rsidTr="00184650">
        <w:tc>
          <w:tcPr>
            <w:tcW w:w="817" w:type="dxa"/>
            <w:shd w:val="clear" w:color="auto" w:fill="auto"/>
          </w:tcPr>
          <w:p w14:paraId="0F53A53A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C.9</w:t>
            </w:r>
          </w:p>
        </w:tc>
        <w:tc>
          <w:tcPr>
            <w:tcW w:w="5836" w:type="dxa"/>
            <w:shd w:val="clear" w:color="auto" w:fill="auto"/>
          </w:tcPr>
          <w:p w14:paraId="16F666DB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Beleide (Naam van beleid)</w:t>
            </w:r>
          </w:p>
        </w:tc>
        <w:tc>
          <w:tcPr>
            <w:tcW w:w="2809" w:type="dxa"/>
            <w:shd w:val="clear" w:color="auto" w:fill="auto"/>
          </w:tcPr>
          <w:p w14:paraId="05D4AFA9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Voorsitter</w:t>
            </w:r>
          </w:p>
        </w:tc>
      </w:tr>
      <w:tr w:rsidR="00D2110C" w:rsidRPr="00E602FF" w14:paraId="0E7DD03C" w14:textId="77777777" w:rsidTr="00184650">
        <w:tc>
          <w:tcPr>
            <w:tcW w:w="9462" w:type="dxa"/>
            <w:gridSpan w:val="3"/>
            <w:shd w:val="clear" w:color="auto" w:fill="auto"/>
          </w:tcPr>
          <w:p w14:paraId="4812A62C" w14:textId="4080D03D" w:rsidR="00D2110C" w:rsidRPr="00184650" w:rsidRDefault="00C3546D" w:rsidP="00184650">
            <w:pPr>
              <w:jc w:val="center"/>
              <w:rPr>
                <w:rFonts w:ascii="Times New Roman" w:hAnsi="Times New Roman"/>
                <w:b/>
                <w:bCs/>
                <w:lang w:val="af-ZA"/>
              </w:rPr>
            </w:pPr>
            <w:r w:rsidRPr="00184650">
              <w:rPr>
                <w:rFonts w:ascii="Times New Roman" w:hAnsi="Times New Roman"/>
                <w:b/>
                <w:bCs/>
                <w:lang w:val="af-ZA"/>
              </w:rPr>
              <w:t>DEEL D: NUWE ITEMS VIR DIE WES-KAAP</w:t>
            </w:r>
            <w:r w:rsidR="00D925A8" w:rsidRPr="00184650">
              <w:rPr>
                <w:rFonts w:ascii="Times New Roman" w:hAnsi="Times New Roman"/>
                <w:b/>
                <w:bCs/>
                <w:lang w:val="af-ZA"/>
              </w:rPr>
              <w:t>SE</w:t>
            </w:r>
            <w:r w:rsidRPr="00184650">
              <w:rPr>
                <w:rFonts w:ascii="Times New Roman" w:hAnsi="Times New Roman"/>
                <w:b/>
                <w:bCs/>
                <w:lang w:val="af-ZA"/>
              </w:rPr>
              <w:t xml:space="preserve"> ONDERWYSDEPARTEMENT / DEPARTEMENT VAN BASIESE ONDERWYS</w:t>
            </w:r>
          </w:p>
        </w:tc>
      </w:tr>
      <w:tr w:rsidR="00D2110C" w:rsidRPr="00E602FF" w14:paraId="20D88699" w14:textId="77777777" w:rsidTr="00184650">
        <w:tc>
          <w:tcPr>
            <w:tcW w:w="9462" w:type="dxa"/>
            <w:gridSpan w:val="3"/>
            <w:shd w:val="clear" w:color="auto" w:fill="auto"/>
          </w:tcPr>
          <w:p w14:paraId="0BAA5701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 xml:space="preserve">Omsendbriewe/Notule/Direktiewe/Wetgewing/Beleide, ens. </w:t>
            </w:r>
          </w:p>
        </w:tc>
      </w:tr>
      <w:tr w:rsidR="00D2110C" w:rsidRPr="00E602FF" w14:paraId="595595AD" w14:textId="77777777" w:rsidTr="00184650">
        <w:tc>
          <w:tcPr>
            <w:tcW w:w="817" w:type="dxa"/>
            <w:shd w:val="clear" w:color="auto" w:fill="auto"/>
          </w:tcPr>
          <w:p w14:paraId="2DB06F21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D.1</w:t>
            </w:r>
          </w:p>
        </w:tc>
        <w:tc>
          <w:tcPr>
            <w:tcW w:w="5836" w:type="dxa"/>
            <w:shd w:val="clear" w:color="auto" w:fill="auto"/>
          </w:tcPr>
          <w:p w14:paraId="64A40CC5" w14:textId="77777777" w:rsidR="00D2110C" w:rsidRPr="00184650" w:rsidRDefault="00D2110C">
            <w:pPr>
              <w:rPr>
                <w:rFonts w:ascii="Times New Roman" w:hAnsi="Times New Roman"/>
                <w:lang w:val="af-ZA"/>
              </w:rPr>
            </w:pPr>
          </w:p>
        </w:tc>
        <w:tc>
          <w:tcPr>
            <w:tcW w:w="2809" w:type="dxa"/>
            <w:shd w:val="clear" w:color="auto" w:fill="auto"/>
          </w:tcPr>
          <w:p w14:paraId="048ABBDC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Prinsipaal</w:t>
            </w:r>
          </w:p>
        </w:tc>
      </w:tr>
      <w:tr w:rsidR="00D2110C" w:rsidRPr="00E602FF" w14:paraId="6E8165B9" w14:textId="77777777" w:rsidTr="00184650">
        <w:tc>
          <w:tcPr>
            <w:tcW w:w="817" w:type="dxa"/>
            <w:shd w:val="clear" w:color="auto" w:fill="auto"/>
          </w:tcPr>
          <w:p w14:paraId="435BF4E0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D.2</w:t>
            </w:r>
          </w:p>
        </w:tc>
        <w:tc>
          <w:tcPr>
            <w:tcW w:w="5836" w:type="dxa"/>
            <w:shd w:val="clear" w:color="auto" w:fill="auto"/>
          </w:tcPr>
          <w:p w14:paraId="39CE05D9" w14:textId="77777777" w:rsidR="00D2110C" w:rsidRPr="00184650" w:rsidRDefault="00D2110C">
            <w:pPr>
              <w:rPr>
                <w:rFonts w:ascii="Times New Roman" w:hAnsi="Times New Roman"/>
                <w:lang w:val="af-ZA"/>
              </w:rPr>
            </w:pPr>
          </w:p>
        </w:tc>
        <w:tc>
          <w:tcPr>
            <w:tcW w:w="2809" w:type="dxa"/>
            <w:shd w:val="clear" w:color="auto" w:fill="auto"/>
          </w:tcPr>
          <w:p w14:paraId="2FC332D2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Prinsipaal</w:t>
            </w:r>
          </w:p>
        </w:tc>
      </w:tr>
      <w:tr w:rsidR="00D2110C" w:rsidRPr="00E602FF" w14:paraId="2784B28D" w14:textId="77777777" w:rsidTr="00184650">
        <w:tc>
          <w:tcPr>
            <w:tcW w:w="9462" w:type="dxa"/>
            <w:gridSpan w:val="3"/>
            <w:shd w:val="clear" w:color="auto" w:fill="auto"/>
          </w:tcPr>
          <w:p w14:paraId="75285653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b/>
                <w:bCs/>
                <w:lang w:val="af-ZA"/>
              </w:rPr>
            </w:pPr>
            <w:r w:rsidRPr="00184650">
              <w:rPr>
                <w:rFonts w:ascii="Times New Roman" w:hAnsi="Times New Roman"/>
                <w:b/>
                <w:bCs/>
                <w:lang w:val="af-ZA"/>
              </w:rPr>
              <w:t>DEEL E: KORRESPONDENSIE</w:t>
            </w:r>
          </w:p>
        </w:tc>
      </w:tr>
      <w:tr w:rsidR="00D2110C" w:rsidRPr="00E602FF" w14:paraId="4E09AB12" w14:textId="77777777" w:rsidTr="00184650">
        <w:tc>
          <w:tcPr>
            <w:tcW w:w="9462" w:type="dxa"/>
            <w:gridSpan w:val="3"/>
            <w:shd w:val="clear" w:color="auto" w:fill="auto"/>
          </w:tcPr>
          <w:p w14:paraId="28C2A391" w14:textId="075F6C39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Briewe/E-posse/Korrespondensie aan die beheerliggaam (Nie van die Wes-Kaap</w:t>
            </w:r>
            <w:r w:rsidR="007724AD" w:rsidRPr="00184650">
              <w:rPr>
                <w:rFonts w:ascii="Times New Roman" w:hAnsi="Times New Roman"/>
                <w:lang w:val="af-ZA"/>
              </w:rPr>
              <w:t>se</w:t>
            </w:r>
            <w:r w:rsidRPr="00184650">
              <w:rPr>
                <w:rFonts w:ascii="Times New Roman" w:hAnsi="Times New Roman"/>
                <w:lang w:val="af-ZA"/>
              </w:rPr>
              <w:t xml:space="preserve"> Onderwysdepartement of Departement van Basiese Onderwys nie)</w:t>
            </w:r>
          </w:p>
        </w:tc>
      </w:tr>
      <w:tr w:rsidR="00D2110C" w:rsidRPr="00E602FF" w14:paraId="23A94AB1" w14:textId="77777777" w:rsidTr="00184650">
        <w:tc>
          <w:tcPr>
            <w:tcW w:w="817" w:type="dxa"/>
            <w:shd w:val="clear" w:color="auto" w:fill="auto"/>
          </w:tcPr>
          <w:p w14:paraId="63F4B09F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E.1</w:t>
            </w:r>
          </w:p>
        </w:tc>
        <w:tc>
          <w:tcPr>
            <w:tcW w:w="5836" w:type="dxa"/>
            <w:shd w:val="clear" w:color="auto" w:fill="auto"/>
          </w:tcPr>
          <w:p w14:paraId="3D28B0DC" w14:textId="77777777" w:rsidR="00D2110C" w:rsidRPr="00184650" w:rsidRDefault="00D2110C">
            <w:pPr>
              <w:rPr>
                <w:rFonts w:ascii="Times New Roman" w:hAnsi="Times New Roman"/>
                <w:lang w:val="af-ZA"/>
              </w:rPr>
            </w:pPr>
          </w:p>
        </w:tc>
        <w:tc>
          <w:tcPr>
            <w:tcW w:w="2809" w:type="dxa"/>
            <w:shd w:val="clear" w:color="auto" w:fill="auto"/>
          </w:tcPr>
          <w:p w14:paraId="5D15AD61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Prinsipaal</w:t>
            </w:r>
          </w:p>
        </w:tc>
      </w:tr>
      <w:tr w:rsidR="00D2110C" w:rsidRPr="00E602FF" w14:paraId="4DAE740E" w14:textId="77777777" w:rsidTr="00184650">
        <w:tc>
          <w:tcPr>
            <w:tcW w:w="817" w:type="dxa"/>
            <w:shd w:val="clear" w:color="auto" w:fill="auto"/>
          </w:tcPr>
          <w:p w14:paraId="30A323B8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E.2</w:t>
            </w:r>
          </w:p>
        </w:tc>
        <w:tc>
          <w:tcPr>
            <w:tcW w:w="5836" w:type="dxa"/>
            <w:shd w:val="clear" w:color="auto" w:fill="auto"/>
          </w:tcPr>
          <w:p w14:paraId="7D9E2541" w14:textId="77777777" w:rsidR="00D2110C" w:rsidRPr="00184650" w:rsidRDefault="00D2110C">
            <w:pPr>
              <w:rPr>
                <w:rFonts w:ascii="Times New Roman" w:hAnsi="Times New Roman"/>
                <w:lang w:val="af-ZA"/>
              </w:rPr>
            </w:pPr>
          </w:p>
        </w:tc>
        <w:tc>
          <w:tcPr>
            <w:tcW w:w="2809" w:type="dxa"/>
            <w:shd w:val="clear" w:color="auto" w:fill="auto"/>
          </w:tcPr>
          <w:p w14:paraId="37081F88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Prinsipaal</w:t>
            </w:r>
          </w:p>
        </w:tc>
      </w:tr>
      <w:tr w:rsidR="00D2110C" w:rsidRPr="00E602FF" w14:paraId="7DA2EE34" w14:textId="77777777" w:rsidTr="00184650">
        <w:tc>
          <w:tcPr>
            <w:tcW w:w="9462" w:type="dxa"/>
            <w:gridSpan w:val="3"/>
            <w:shd w:val="clear" w:color="auto" w:fill="auto"/>
          </w:tcPr>
          <w:p w14:paraId="38A71A26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b/>
                <w:bCs/>
                <w:lang w:val="af-ZA"/>
              </w:rPr>
            </w:pPr>
            <w:r w:rsidRPr="00184650">
              <w:rPr>
                <w:rFonts w:ascii="Times New Roman" w:hAnsi="Times New Roman"/>
                <w:b/>
                <w:bCs/>
                <w:lang w:val="af-ZA"/>
              </w:rPr>
              <w:t>DEEL F: NUWE ITEMS</w:t>
            </w:r>
          </w:p>
        </w:tc>
      </w:tr>
      <w:tr w:rsidR="00D2110C" w:rsidRPr="00E602FF" w14:paraId="0A824EF4" w14:textId="77777777" w:rsidTr="00184650">
        <w:tc>
          <w:tcPr>
            <w:tcW w:w="9462" w:type="dxa"/>
            <w:gridSpan w:val="3"/>
            <w:shd w:val="clear" w:color="auto" w:fill="auto"/>
          </w:tcPr>
          <w:p w14:paraId="6E994F40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Enige ander item wat nie in enige van die bogenoemde kategorieë pas nie</w:t>
            </w:r>
          </w:p>
        </w:tc>
      </w:tr>
      <w:tr w:rsidR="00D2110C" w:rsidRPr="00E602FF" w14:paraId="1A268DD2" w14:textId="77777777" w:rsidTr="00184650">
        <w:tc>
          <w:tcPr>
            <w:tcW w:w="817" w:type="dxa"/>
            <w:shd w:val="clear" w:color="auto" w:fill="auto"/>
          </w:tcPr>
          <w:p w14:paraId="441B8E21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F.1</w:t>
            </w:r>
          </w:p>
        </w:tc>
        <w:tc>
          <w:tcPr>
            <w:tcW w:w="5836" w:type="dxa"/>
            <w:shd w:val="clear" w:color="auto" w:fill="auto"/>
          </w:tcPr>
          <w:p w14:paraId="70285743" w14:textId="77777777" w:rsidR="00D2110C" w:rsidRPr="00184650" w:rsidRDefault="00D2110C">
            <w:pPr>
              <w:rPr>
                <w:rFonts w:ascii="Times New Roman" w:hAnsi="Times New Roman"/>
                <w:lang w:val="af-ZA"/>
              </w:rPr>
            </w:pPr>
          </w:p>
        </w:tc>
        <w:tc>
          <w:tcPr>
            <w:tcW w:w="2809" w:type="dxa"/>
            <w:shd w:val="clear" w:color="auto" w:fill="auto"/>
          </w:tcPr>
          <w:p w14:paraId="56A885EC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Voorsitter</w:t>
            </w:r>
          </w:p>
        </w:tc>
      </w:tr>
      <w:tr w:rsidR="00D2110C" w:rsidRPr="00E602FF" w14:paraId="6E97D789" w14:textId="77777777" w:rsidTr="00184650">
        <w:tc>
          <w:tcPr>
            <w:tcW w:w="817" w:type="dxa"/>
            <w:shd w:val="clear" w:color="auto" w:fill="auto"/>
          </w:tcPr>
          <w:p w14:paraId="541B7805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F.2</w:t>
            </w:r>
          </w:p>
        </w:tc>
        <w:tc>
          <w:tcPr>
            <w:tcW w:w="5836" w:type="dxa"/>
            <w:shd w:val="clear" w:color="auto" w:fill="auto"/>
          </w:tcPr>
          <w:p w14:paraId="3CD843A4" w14:textId="77777777" w:rsidR="00D2110C" w:rsidRPr="00184650" w:rsidRDefault="00D2110C">
            <w:pPr>
              <w:rPr>
                <w:rFonts w:ascii="Times New Roman" w:hAnsi="Times New Roman"/>
                <w:lang w:val="af-ZA"/>
              </w:rPr>
            </w:pPr>
          </w:p>
        </w:tc>
        <w:tc>
          <w:tcPr>
            <w:tcW w:w="2809" w:type="dxa"/>
            <w:shd w:val="clear" w:color="auto" w:fill="auto"/>
          </w:tcPr>
          <w:p w14:paraId="4FA7ACAA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Voorsitter</w:t>
            </w:r>
          </w:p>
        </w:tc>
      </w:tr>
      <w:tr w:rsidR="00D2110C" w:rsidRPr="00E602FF" w14:paraId="4899596A" w14:textId="77777777" w:rsidTr="00184650">
        <w:tc>
          <w:tcPr>
            <w:tcW w:w="9462" w:type="dxa"/>
            <w:gridSpan w:val="3"/>
            <w:shd w:val="clear" w:color="auto" w:fill="auto"/>
          </w:tcPr>
          <w:p w14:paraId="5234A48B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b/>
                <w:bCs/>
                <w:lang w:val="af-ZA"/>
              </w:rPr>
            </w:pPr>
            <w:r w:rsidRPr="00184650">
              <w:rPr>
                <w:rFonts w:ascii="Times New Roman" w:hAnsi="Times New Roman"/>
                <w:b/>
                <w:bCs/>
                <w:lang w:val="af-ZA"/>
              </w:rPr>
              <w:t>DEEL G: AFSLUITING</w:t>
            </w:r>
          </w:p>
        </w:tc>
      </w:tr>
      <w:tr w:rsidR="00D2110C" w:rsidRPr="00E602FF" w14:paraId="0E672E90" w14:textId="77777777" w:rsidTr="00184650">
        <w:tc>
          <w:tcPr>
            <w:tcW w:w="817" w:type="dxa"/>
            <w:shd w:val="clear" w:color="auto" w:fill="auto"/>
          </w:tcPr>
          <w:p w14:paraId="3E080715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G.1</w:t>
            </w:r>
          </w:p>
        </w:tc>
        <w:tc>
          <w:tcPr>
            <w:tcW w:w="5836" w:type="dxa"/>
            <w:shd w:val="clear" w:color="auto" w:fill="auto"/>
          </w:tcPr>
          <w:p w14:paraId="550486B8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Aankondigings – nie persoonlik nie (Geen besprekings)</w:t>
            </w:r>
          </w:p>
        </w:tc>
        <w:tc>
          <w:tcPr>
            <w:tcW w:w="2809" w:type="dxa"/>
            <w:shd w:val="clear" w:color="auto" w:fill="auto"/>
          </w:tcPr>
          <w:p w14:paraId="29B135BC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Voorsitter</w:t>
            </w:r>
          </w:p>
        </w:tc>
      </w:tr>
      <w:tr w:rsidR="00D2110C" w:rsidRPr="00E602FF" w14:paraId="3010863E" w14:textId="77777777" w:rsidTr="00184650">
        <w:tc>
          <w:tcPr>
            <w:tcW w:w="817" w:type="dxa"/>
            <w:shd w:val="clear" w:color="auto" w:fill="auto"/>
          </w:tcPr>
          <w:p w14:paraId="277205CF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G.2</w:t>
            </w:r>
          </w:p>
        </w:tc>
        <w:tc>
          <w:tcPr>
            <w:tcW w:w="5836" w:type="dxa"/>
            <w:shd w:val="clear" w:color="auto" w:fill="auto"/>
          </w:tcPr>
          <w:p w14:paraId="5C559237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Volgende geskeduleerde vergadering</w:t>
            </w:r>
          </w:p>
        </w:tc>
        <w:tc>
          <w:tcPr>
            <w:tcW w:w="2809" w:type="dxa"/>
            <w:shd w:val="clear" w:color="auto" w:fill="auto"/>
          </w:tcPr>
          <w:p w14:paraId="59D734C6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Voorsitter</w:t>
            </w:r>
          </w:p>
        </w:tc>
      </w:tr>
      <w:tr w:rsidR="00D2110C" w:rsidRPr="00E602FF" w14:paraId="62289BBF" w14:textId="77777777" w:rsidTr="00184650">
        <w:tc>
          <w:tcPr>
            <w:tcW w:w="817" w:type="dxa"/>
            <w:shd w:val="clear" w:color="auto" w:fill="auto"/>
          </w:tcPr>
          <w:p w14:paraId="04FACB19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G.3</w:t>
            </w:r>
          </w:p>
        </w:tc>
        <w:tc>
          <w:tcPr>
            <w:tcW w:w="5836" w:type="dxa"/>
            <w:shd w:val="clear" w:color="auto" w:fill="auto"/>
          </w:tcPr>
          <w:p w14:paraId="244E3801" w14:textId="77777777" w:rsidR="00D2110C" w:rsidRPr="00184650" w:rsidRDefault="00C3546D">
            <w:pPr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Opsomming en afsluiting</w:t>
            </w:r>
          </w:p>
        </w:tc>
        <w:tc>
          <w:tcPr>
            <w:tcW w:w="2809" w:type="dxa"/>
            <w:shd w:val="clear" w:color="auto" w:fill="auto"/>
          </w:tcPr>
          <w:p w14:paraId="67C7417F" w14:textId="77777777" w:rsidR="00D2110C" w:rsidRPr="00184650" w:rsidRDefault="00C3546D" w:rsidP="00184650">
            <w:pPr>
              <w:jc w:val="center"/>
              <w:rPr>
                <w:rFonts w:ascii="Times New Roman" w:hAnsi="Times New Roman"/>
                <w:lang w:val="af-ZA"/>
              </w:rPr>
            </w:pPr>
            <w:r w:rsidRPr="00184650">
              <w:rPr>
                <w:rFonts w:ascii="Times New Roman" w:hAnsi="Times New Roman"/>
                <w:lang w:val="af-ZA"/>
              </w:rPr>
              <w:t>Voorsitter</w:t>
            </w:r>
          </w:p>
        </w:tc>
      </w:tr>
    </w:tbl>
    <w:p w14:paraId="4AEBDCD5" w14:textId="77777777" w:rsidR="00D2110C" w:rsidRPr="00E602FF" w:rsidRDefault="00D2110C">
      <w:pPr>
        <w:jc w:val="center"/>
        <w:rPr>
          <w:rFonts w:ascii="Times New Roman" w:hAnsi="Times New Roman"/>
          <w:b/>
          <w:bCs/>
          <w:szCs w:val="22"/>
          <w:lang w:val="af-ZA"/>
        </w:rPr>
      </w:pPr>
    </w:p>
    <w:p w14:paraId="5583A72D" w14:textId="77777777" w:rsidR="00D2110C" w:rsidRPr="00E602FF" w:rsidRDefault="00C3546D">
      <w:pPr>
        <w:spacing w:after="160" w:line="259" w:lineRule="auto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br w:type="page"/>
      </w:r>
    </w:p>
    <w:p w14:paraId="5B697686" w14:textId="77777777" w:rsidR="00D2110C" w:rsidRPr="00E602FF" w:rsidRDefault="00C3546D">
      <w:pPr>
        <w:jc w:val="center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lastRenderedPageBreak/>
        <w:t>MOONTLIKE ITEMS VIR BESPREKING ONDER DEEL C VAN DIE AGENDA</w:t>
      </w:r>
    </w:p>
    <w:p w14:paraId="77F4C9F8" w14:textId="77777777" w:rsidR="00D2110C" w:rsidRPr="00E602FF" w:rsidRDefault="00D2110C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</w:p>
    <w:p w14:paraId="04F52064" w14:textId="77777777" w:rsidR="00D2110C" w:rsidRPr="00E602FF" w:rsidRDefault="00C3546D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C.1</w:t>
      </w:r>
      <w:r w:rsidRPr="00E602FF">
        <w:rPr>
          <w:rFonts w:ascii="Times New Roman" w:hAnsi="Times New Roman"/>
          <w:b/>
          <w:bCs/>
          <w:szCs w:val="22"/>
          <w:lang w:val="af-ZA"/>
        </w:rPr>
        <w:tab/>
        <w:t>PRINSIPAAL SE VERSLAG</w:t>
      </w:r>
    </w:p>
    <w:p w14:paraId="4AE84204" w14:textId="77777777" w:rsidR="00D2110C" w:rsidRPr="00E602FF" w:rsidRDefault="00D2110C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</w:p>
    <w:p w14:paraId="4B397B4E" w14:textId="77777777" w:rsidR="00D2110C" w:rsidRPr="00E602FF" w:rsidRDefault="00C3546D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C.1.1</w:t>
      </w:r>
      <w:r w:rsidRPr="00E602FF">
        <w:rPr>
          <w:rFonts w:ascii="Times New Roman" w:hAnsi="Times New Roman"/>
          <w:b/>
          <w:bCs/>
          <w:szCs w:val="22"/>
          <w:lang w:val="af-ZA"/>
        </w:rPr>
        <w:tab/>
        <w:t>Opvoedkundige Ondersteuningsprogramme</w:t>
      </w:r>
    </w:p>
    <w:p w14:paraId="773C2FBB" w14:textId="77777777" w:rsidR="00D2110C" w:rsidRPr="00E602FF" w:rsidRDefault="00D2110C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</w:p>
    <w:p w14:paraId="5B001550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C.1.1.1</w:t>
      </w:r>
      <w:r w:rsidRPr="00E602FF">
        <w:rPr>
          <w:rFonts w:ascii="Times New Roman" w:hAnsi="Times New Roman"/>
          <w:szCs w:val="22"/>
          <w:lang w:val="af-ZA"/>
        </w:rPr>
        <w:tab/>
        <w:t xml:space="preserve">Nasionale </w:t>
      </w:r>
      <w:proofErr w:type="spellStart"/>
      <w:r w:rsidRPr="00E602FF">
        <w:rPr>
          <w:rFonts w:ascii="Times New Roman" w:hAnsi="Times New Roman"/>
          <w:szCs w:val="22"/>
          <w:lang w:val="af-ZA"/>
        </w:rPr>
        <w:t>Skoolvoedingsprogram</w:t>
      </w:r>
      <w:proofErr w:type="spellEnd"/>
    </w:p>
    <w:p w14:paraId="2D3E8BFC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C.1.1.2</w:t>
      </w:r>
      <w:r w:rsidRPr="00E602FF">
        <w:rPr>
          <w:rFonts w:ascii="Times New Roman" w:hAnsi="Times New Roman"/>
          <w:szCs w:val="22"/>
          <w:lang w:val="af-ZA"/>
        </w:rPr>
        <w:tab/>
        <w:t>Remediërende steun</w:t>
      </w:r>
    </w:p>
    <w:p w14:paraId="538D07EE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C.1.1.3</w:t>
      </w:r>
      <w:r w:rsidRPr="00E602FF">
        <w:rPr>
          <w:rFonts w:ascii="Times New Roman" w:hAnsi="Times New Roman"/>
          <w:szCs w:val="22"/>
          <w:lang w:val="af-ZA"/>
        </w:rPr>
        <w:tab/>
        <w:t>Ekstra klasse</w:t>
      </w:r>
    </w:p>
    <w:p w14:paraId="647616F1" w14:textId="77777777" w:rsidR="00D2110C" w:rsidRPr="00E602FF" w:rsidRDefault="00D2110C">
      <w:pPr>
        <w:ind w:left="1134" w:hanging="1134"/>
        <w:rPr>
          <w:rFonts w:ascii="Times New Roman" w:hAnsi="Times New Roman"/>
          <w:szCs w:val="22"/>
          <w:lang w:val="af-ZA"/>
        </w:rPr>
      </w:pPr>
    </w:p>
    <w:p w14:paraId="215B0175" w14:textId="77777777" w:rsidR="00D2110C" w:rsidRPr="00E602FF" w:rsidRDefault="00C3546D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C.1.2</w:t>
      </w:r>
      <w:r w:rsidRPr="00E602FF">
        <w:rPr>
          <w:rFonts w:ascii="Times New Roman" w:hAnsi="Times New Roman"/>
          <w:b/>
          <w:bCs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b/>
          <w:bCs/>
          <w:szCs w:val="22"/>
          <w:lang w:val="af-ZA"/>
        </w:rPr>
        <w:t>Leerderaangeleenthede</w:t>
      </w:r>
      <w:proofErr w:type="spellEnd"/>
    </w:p>
    <w:p w14:paraId="3B539A2E" w14:textId="77777777" w:rsidR="00D2110C" w:rsidRPr="00E602FF" w:rsidRDefault="00D2110C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</w:p>
    <w:p w14:paraId="114EA4CA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C.1.2.1</w:t>
      </w:r>
      <w:r w:rsidRPr="00E602FF">
        <w:rPr>
          <w:rFonts w:ascii="Times New Roman" w:hAnsi="Times New Roman"/>
          <w:szCs w:val="22"/>
          <w:lang w:val="af-ZA"/>
        </w:rPr>
        <w:tab/>
        <w:t>Dissipline, houding en skooluniform</w:t>
      </w:r>
    </w:p>
    <w:p w14:paraId="11149734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C.1.2.2</w:t>
      </w:r>
      <w:r w:rsidRPr="00E602FF">
        <w:rPr>
          <w:rFonts w:ascii="Times New Roman" w:hAnsi="Times New Roman"/>
          <w:szCs w:val="22"/>
          <w:lang w:val="af-ZA"/>
        </w:rPr>
        <w:tab/>
        <w:t>Bywoning</w:t>
      </w:r>
    </w:p>
    <w:p w14:paraId="5DF953BF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C.1.2.3</w:t>
      </w:r>
      <w:r w:rsidRPr="00E602FF">
        <w:rPr>
          <w:rFonts w:ascii="Times New Roman" w:hAnsi="Times New Roman"/>
          <w:szCs w:val="22"/>
          <w:lang w:val="af-ZA"/>
        </w:rPr>
        <w:tab/>
        <w:t>Aanvullende steun vir leerders wat sukkel</w:t>
      </w:r>
    </w:p>
    <w:p w14:paraId="410EA685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C.1.2.4</w:t>
      </w:r>
      <w:r w:rsidRPr="00E602FF">
        <w:rPr>
          <w:rFonts w:ascii="Times New Roman" w:hAnsi="Times New Roman"/>
          <w:szCs w:val="22"/>
          <w:lang w:val="af-ZA"/>
        </w:rPr>
        <w:tab/>
        <w:t>Prestasie</w:t>
      </w:r>
    </w:p>
    <w:p w14:paraId="6A1717E0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C.1.2.5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Klasgroottes</w:t>
      </w:r>
      <w:proofErr w:type="spellEnd"/>
    </w:p>
    <w:p w14:paraId="12FBEB3B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C.1.2.6</w:t>
      </w:r>
      <w:r w:rsidRPr="00E602FF">
        <w:rPr>
          <w:rFonts w:ascii="Times New Roman" w:hAnsi="Times New Roman"/>
          <w:szCs w:val="22"/>
          <w:lang w:val="af-ZA"/>
        </w:rPr>
        <w:tab/>
        <w:t>Leerder- / opvoeder-verhoudings</w:t>
      </w:r>
    </w:p>
    <w:p w14:paraId="657BFDC3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C.1.2.7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Leerderassesserings</w:t>
      </w:r>
      <w:proofErr w:type="spellEnd"/>
    </w:p>
    <w:p w14:paraId="60C31F0B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C.1.2.8</w:t>
      </w:r>
      <w:r w:rsidRPr="00E602FF">
        <w:rPr>
          <w:rFonts w:ascii="Times New Roman" w:hAnsi="Times New Roman"/>
          <w:szCs w:val="22"/>
          <w:lang w:val="af-ZA"/>
        </w:rPr>
        <w:tab/>
        <w:t>Toelatings</w:t>
      </w:r>
    </w:p>
    <w:p w14:paraId="388AD6D7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C.1.2.9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Buitekurrikulêre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and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buitemuurse bedrywighede</w:t>
      </w:r>
    </w:p>
    <w:p w14:paraId="4160DAE2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C.1.2.10</w:t>
      </w:r>
      <w:r w:rsidRPr="00E602FF">
        <w:rPr>
          <w:rFonts w:ascii="Times New Roman" w:hAnsi="Times New Roman"/>
          <w:szCs w:val="22"/>
          <w:lang w:val="af-ZA"/>
        </w:rPr>
        <w:tab/>
        <w:t>Verteenwoordigende Raad van Leerders (indien van toepassing)</w:t>
      </w:r>
    </w:p>
    <w:p w14:paraId="3BB9F5B4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C.1.2.11</w:t>
      </w:r>
      <w:r w:rsidRPr="00E602FF">
        <w:rPr>
          <w:rFonts w:ascii="Times New Roman" w:hAnsi="Times New Roman"/>
          <w:szCs w:val="22"/>
          <w:lang w:val="af-ZA"/>
        </w:rPr>
        <w:tab/>
        <w:t>Indiening van huiswerk</w:t>
      </w:r>
    </w:p>
    <w:p w14:paraId="6813DFEB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C.1.2.12</w:t>
      </w:r>
      <w:r w:rsidRPr="00E602FF">
        <w:rPr>
          <w:rFonts w:ascii="Times New Roman" w:hAnsi="Times New Roman"/>
          <w:szCs w:val="22"/>
          <w:lang w:val="af-ZA"/>
        </w:rPr>
        <w:tab/>
        <w:t>Uitsettings en / of skorsings</w:t>
      </w:r>
    </w:p>
    <w:p w14:paraId="5D8218EE" w14:textId="77777777" w:rsidR="00D2110C" w:rsidRPr="00E602FF" w:rsidRDefault="00D2110C">
      <w:pPr>
        <w:ind w:left="1134" w:hanging="1134"/>
        <w:rPr>
          <w:rFonts w:ascii="Times New Roman" w:hAnsi="Times New Roman"/>
          <w:szCs w:val="22"/>
          <w:lang w:val="af-ZA"/>
        </w:rPr>
      </w:pPr>
    </w:p>
    <w:p w14:paraId="63034524" w14:textId="77777777" w:rsidR="00D2110C" w:rsidRPr="00E602FF" w:rsidRDefault="00C3546D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C.1.3</w:t>
      </w:r>
      <w:r w:rsidRPr="00E602FF">
        <w:rPr>
          <w:rFonts w:ascii="Times New Roman" w:hAnsi="Times New Roman"/>
          <w:b/>
          <w:bCs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b/>
          <w:bCs/>
          <w:szCs w:val="22"/>
          <w:lang w:val="af-ZA"/>
        </w:rPr>
        <w:t>Kurrikulumaangeleenthede</w:t>
      </w:r>
      <w:proofErr w:type="spellEnd"/>
    </w:p>
    <w:p w14:paraId="0F805863" w14:textId="77777777" w:rsidR="00D2110C" w:rsidRPr="00E602FF" w:rsidRDefault="00D2110C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</w:p>
    <w:p w14:paraId="49CB8D6E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C.1.3.1</w:t>
      </w:r>
      <w:r w:rsidRPr="00E602FF">
        <w:rPr>
          <w:rFonts w:ascii="Times New Roman" w:hAnsi="Times New Roman"/>
          <w:szCs w:val="22"/>
          <w:lang w:val="af-ZA"/>
        </w:rPr>
        <w:tab/>
        <w:t>Dekking van inhoud</w:t>
      </w:r>
    </w:p>
    <w:p w14:paraId="20FD8908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C.1.3.2</w:t>
      </w:r>
      <w:r w:rsidRPr="00E602FF">
        <w:rPr>
          <w:rFonts w:ascii="Times New Roman" w:hAnsi="Times New Roman"/>
          <w:szCs w:val="22"/>
          <w:lang w:val="af-ZA"/>
        </w:rPr>
        <w:tab/>
        <w:t>Assessering</w:t>
      </w:r>
    </w:p>
    <w:p w14:paraId="397ECA1A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C.1.3.3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Uitvalkoerse</w:t>
      </w:r>
      <w:proofErr w:type="spellEnd"/>
    </w:p>
    <w:p w14:paraId="501C2B40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C.1.3.4</w:t>
      </w:r>
      <w:r w:rsidRPr="00E602FF">
        <w:rPr>
          <w:rFonts w:ascii="Times New Roman" w:hAnsi="Times New Roman"/>
          <w:szCs w:val="22"/>
          <w:lang w:val="af-ZA"/>
        </w:rPr>
        <w:tab/>
        <w:t>Akademiese resultate</w:t>
      </w:r>
    </w:p>
    <w:p w14:paraId="63B40DFD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C.1.3.5</w:t>
      </w:r>
      <w:r w:rsidRPr="00E602FF">
        <w:rPr>
          <w:rFonts w:ascii="Times New Roman" w:hAnsi="Times New Roman"/>
          <w:szCs w:val="22"/>
          <w:lang w:val="af-ZA"/>
        </w:rPr>
        <w:tab/>
        <w:t>Vakkeuses</w:t>
      </w:r>
    </w:p>
    <w:p w14:paraId="0D8997A7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C.1.3.6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Boekkeuses</w:t>
      </w:r>
      <w:proofErr w:type="spellEnd"/>
    </w:p>
    <w:p w14:paraId="728B94FE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C.1.3.7</w:t>
      </w:r>
      <w:r w:rsidRPr="00E602FF">
        <w:rPr>
          <w:rFonts w:ascii="Times New Roman" w:hAnsi="Times New Roman"/>
          <w:szCs w:val="22"/>
          <w:lang w:val="af-ZA"/>
        </w:rPr>
        <w:tab/>
        <w:t>Sien ook paragraaf 6.7 van Omsendbrief 0043/2021</w:t>
      </w:r>
    </w:p>
    <w:p w14:paraId="6FDFBE5F" w14:textId="77777777" w:rsidR="00D2110C" w:rsidRPr="00E602FF" w:rsidRDefault="00D2110C">
      <w:pPr>
        <w:ind w:left="1134" w:hanging="1134"/>
        <w:rPr>
          <w:rFonts w:ascii="Times New Roman" w:hAnsi="Times New Roman"/>
          <w:szCs w:val="22"/>
          <w:lang w:val="af-ZA"/>
        </w:rPr>
      </w:pPr>
    </w:p>
    <w:p w14:paraId="75972424" w14:textId="77777777" w:rsidR="00D2110C" w:rsidRPr="00E602FF" w:rsidRDefault="00C3546D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C.2</w:t>
      </w:r>
      <w:r w:rsidRPr="00E602FF">
        <w:rPr>
          <w:rFonts w:ascii="Times New Roman" w:hAnsi="Times New Roman"/>
          <w:b/>
          <w:bCs/>
          <w:szCs w:val="22"/>
          <w:lang w:val="af-ZA"/>
        </w:rPr>
        <w:tab/>
        <w:t>FINANSIES</w:t>
      </w:r>
    </w:p>
    <w:p w14:paraId="42526CFE" w14:textId="77777777" w:rsidR="00D2110C" w:rsidRPr="00E602FF" w:rsidRDefault="00D2110C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</w:p>
    <w:p w14:paraId="6F2C261C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C.2.1</w:t>
      </w:r>
      <w:r w:rsidRPr="00E602FF">
        <w:rPr>
          <w:rFonts w:ascii="Times New Roman" w:hAnsi="Times New Roman"/>
          <w:szCs w:val="22"/>
          <w:lang w:val="af-ZA"/>
        </w:rPr>
        <w:tab/>
        <w:t>Begroting en finansiële state</w:t>
      </w:r>
    </w:p>
    <w:p w14:paraId="0BBEF836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C.2.2</w:t>
      </w:r>
      <w:r w:rsidRPr="00E602FF">
        <w:rPr>
          <w:rFonts w:ascii="Times New Roman" w:hAnsi="Times New Roman"/>
          <w:szCs w:val="22"/>
          <w:lang w:val="af-ZA"/>
        </w:rPr>
        <w:tab/>
        <w:t>Skoolgelde (betalings en nie-betalings)</w:t>
      </w:r>
    </w:p>
    <w:p w14:paraId="3844E2CB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C.2.3</w:t>
      </w:r>
      <w:r w:rsidRPr="00E602FF">
        <w:rPr>
          <w:rFonts w:ascii="Times New Roman" w:hAnsi="Times New Roman"/>
          <w:szCs w:val="22"/>
          <w:lang w:val="af-ZA"/>
        </w:rPr>
        <w:tab/>
        <w:t>Vrystellings</w:t>
      </w:r>
    </w:p>
    <w:p w14:paraId="45BD61E8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C.2.4</w:t>
      </w:r>
      <w:r w:rsidRPr="00E602FF">
        <w:rPr>
          <w:rFonts w:ascii="Times New Roman" w:hAnsi="Times New Roman"/>
          <w:szCs w:val="22"/>
          <w:lang w:val="af-ZA"/>
        </w:rPr>
        <w:tab/>
        <w:t>Skuldinvorderings</w:t>
      </w:r>
    </w:p>
    <w:p w14:paraId="0D61EB29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C.2.5</w:t>
      </w:r>
      <w:r w:rsidRPr="00E602FF">
        <w:rPr>
          <w:rFonts w:ascii="Times New Roman" w:hAnsi="Times New Roman"/>
          <w:szCs w:val="22"/>
          <w:lang w:val="af-ZA"/>
        </w:rPr>
        <w:tab/>
        <w:t>Beleggings</w:t>
      </w:r>
    </w:p>
    <w:p w14:paraId="00872A43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C.2.6</w:t>
      </w:r>
      <w:r w:rsidRPr="00E602FF">
        <w:rPr>
          <w:rFonts w:ascii="Times New Roman" w:hAnsi="Times New Roman"/>
          <w:szCs w:val="22"/>
          <w:lang w:val="af-ZA"/>
        </w:rPr>
        <w:tab/>
        <w:t>Laste (lenings en oortrokke rekeninge)</w:t>
      </w:r>
    </w:p>
    <w:p w14:paraId="5C6CFFD0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C.2.7</w:t>
      </w:r>
      <w:r w:rsidRPr="00E602FF">
        <w:rPr>
          <w:rFonts w:ascii="Times New Roman" w:hAnsi="Times New Roman"/>
          <w:szCs w:val="22"/>
          <w:lang w:val="af-ZA"/>
        </w:rPr>
        <w:tab/>
        <w:t>Aankope</w:t>
      </w:r>
    </w:p>
    <w:p w14:paraId="5C9EC699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C.2.8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Verkrygingsplan</w:t>
      </w:r>
      <w:proofErr w:type="spellEnd"/>
    </w:p>
    <w:p w14:paraId="5235C06F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C.2.9</w:t>
      </w:r>
      <w:r w:rsidRPr="00E602FF">
        <w:rPr>
          <w:rFonts w:ascii="Times New Roman" w:hAnsi="Times New Roman"/>
          <w:szCs w:val="22"/>
          <w:lang w:val="af-ZA"/>
        </w:rPr>
        <w:tab/>
        <w:t>Kontrakte</w:t>
      </w:r>
    </w:p>
    <w:p w14:paraId="73244EE4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C.2.10</w:t>
      </w:r>
      <w:r w:rsidRPr="00E602FF">
        <w:rPr>
          <w:rFonts w:ascii="Times New Roman" w:hAnsi="Times New Roman"/>
          <w:szCs w:val="22"/>
          <w:lang w:val="af-ZA"/>
        </w:rPr>
        <w:tab/>
        <w:t>Fondsinsameling</w:t>
      </w:r>
    </w:p>
    <w:p w14:paraId="52F38899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C.2.11</w:t>
      </w:r>
      <w:r w:rsidRPr="00E602FF">
        <w:rPr>
          <w:rFonts w:ascii="Times New Roman" w:hAnsi="Times New Roman"/>
          <w:szCs w:val="22"/>
          <w:lang w:val="af-ZA"/>
        </w:rPr>
        <w:tab/>
        <w:t>Verhandelings, inventarisse en bateregister</w:t>
      </w:r>
    </w:p>
    <w:p w14:paraId="63CC3484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C.2.12</w:t>
      </w:r>
      <w:r w:rsidRPr="00E602FF">
        <w:rPr>
          <w:rFonts w:ascii="Times New Roman" w:hAnsi="Times New Roman"/>
          <w:szCs w:val="22"/>
          <w:lang w:val="af-ZA"/>
        </w:rPr>
        <w:tab/>
        <w:t>Artikel 38A van die Suid-Afrikaanse Skolewet, 1996 (Wet 84 van 1996)</w:t>
      </w:r>
    </w:p>
    <w:p w14:paraId="2C078B1D" w14:textId="77777777" w:rsidR="00D2110C" w:rsidRPr="00E602FF" w:rsidRDefault="00D2110C">
      <w:pPr>
        <w:ind w:left="1134" w:hanging="1134"/>
        <w:rPr>
          <w:rFonts w:ascii="Times New Roman" w:hAnsi="Times New Roman"/>
          <w:szCs w:val="22"/>
          <w:lang w:val="af-ZA"/>
        </w:rPr>
      </w:pPr>
    </w:p>
    <w:p w14:paraId="3870A53D" w14:textId="77777777" w:rsidR="00D2110C" w:rsidRPr="00E602FF" w:rsidRDefault="00C3546D">
      <w:pPr>
        <w:spacing w:after="160" w:line="259" w:lineRule="auto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br w:type="page"/>
      </w:r>
    </w:p>
    <w:p w14:paraId="547FD67F" w14:textId="77777777" w:rsidR="00D2110C" w:rsidRPr="00E602FF" w:rsidRDefault="00D2110C">
      <w:pPr>
        <w:ind w:left="851" w:hanging="851"/>
        <w:rPr>
          <w:rFonts w:ascii="Times New Roman" w:hAnsi="Times New Roman"/>
          <w:szCs w:val="22"/>
          <w:lang w:val="af-ZA"/>
        </w:rPr>
      </w:pPr>
    </w:p>
    <w:p w14:paraId="4754AEF6" w14:textId="77777777" w:rsidR="00D2110C" w:rsidRPr="00E602FF" w:rsidRDefault="00C3546D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C.3</w:t>
      </w:r>
      <w:r w:rsidRPr="00E602FF">
        <w:rPr>
          <w:rFonts w:ascii="Times New Roman" w:hAnsi="Times New Roman"/>
          <w:b/>
          <w:bCs/>
          <w:szCs w:val="22"/>
          <w:lang w:val="af-ZA"/>
        </w:rPr>
        <w:tab/>
        <w:t>PERSONEELAANGELEENTHEDE</w:t>
      </w:r>
    </w:p>
    <w:p w14:paraId="16C8F1A1" w14:textId="77777777" w:rsidR="00D2110C" w:rsidRPr="00E602FF" w:rsidRDefault="00D2110C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</w:p>
    <w:p w14:paraId="35EA744C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C.3.1</w:t>
      </w:r>
      <w:r w:rsidRPr="00E602FF">
        <w:rPr>
          <w:rFonts w:ascii="Times New Roman" w:hAnsi="Times New Roman"/>
          <w:szCs w:val="22"/>
          <w:lang w:val="af-ZA"/>
        </w:rPr>
        <w:tab/>
        <w:t>Dissipline</w:t>
      </w:r>
    </w:p>
    <w:p w14:paraId="7E7C5408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C.3.2</w:t>
      </w:r>
      <w:r w:rsidRPr="00E602FF">
        <w:rPr>
          <w:rFonts w:ascii="Times New Roman" w:hAnsi="Times New Roman"/>
          <w:szCs w:val="22"/>
          <w:lang w:val="af-ZA"/>
        </w:rPr>
        <w:tab/>
        <w:t>Bywoning</w:t>
      </w:r>
    </w:p>
    <w:p w14:paraId="02B0C19A" w14:textId="779C3DC5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C.3.3</w:t>
      </w:r>
      <w:r w:rsidRPr="00E602FF">
        <w:rPr>
          <w:rFonts w:ascii="Times New Roman" w:hAnsi="Times New Roman"/>
          <w:szCs w:val="22"/>
          <w:lang w:val="af-ZA"/>
        </w:rPr>
        <w:tab/>
        <w:t xml:space="preserve">Aanvullende steun vir personeellede wat </w:t>
      </w:r>
      <w:r w:rsidR="006332BB">
        <w:rPr>
          <w:rFonts w:ascii="Times New Roman" w:hAnsi="Times New Roman"/>
          <w:szCs w:val="22"/>
          <w:lang w:val="af-ZA"/>
        </w:rPr>
        <w:t>sukkel</w:t>
      </w:r>
    </w:p>
    <w:p w14:paraId="51FFECD0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C.3.4</w:t>
      </w:r>
      <w:r w:rsidRPr="00E602FF">
        <w:rPr>
          <w:rFonts w:ascii="Times New Roman" w:hAnsi="Times New Roman"/>
          <w:szCs w:val="22"/>
          <w:lang w:val="af-ZA"/>
        </w:rPr>
        <w:tab/>
        <w:t>Prestasie</w:t>
      </w:r>
    </w:p>
    <w:p w14:paraId="622CC66C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C.3.5</w:t>
      </w:r>
      <w:r w:rsidRPr="00E602FF">
        <w:rPr>
          <w:rFonts w:ascii="Times New Roman" w:hAnsi="Times New Roman"/>
          <w:szCs w:val="22"/>
          <w:lang w:val="af-ZA"/>
        </w:rPr>
        <w:tab/>
        <w:t>Vergoeding / kompensasie</w:t>
      </w:r>
    </w:p>
    <w:p w14:paraId="6AC50C6D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C.3.6</w:t>
      </w:r>
      <w:r w:rsidRPr="00E602FF">
        <w:rPr>
          <w:rFonts w:ascii="Times New Roman" w:hAnsi="Times New Roman"/>
          <w:szCs w:val="22"/>
          <w:lang w:val="af-ZA"/>
        </w:rPr>
        <w:tab/>
        <w:t>Bonusse</w:t>
      </w:r>
    </w:p>
    <w:p w14:paraId="247AA0B8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C.3.7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Personeelassessering</w:t>
      </w:r>
      <w:proofErr w:type="spellEnd"/>
    </w:p>
    <w:p w14:paraId="0F7474B6" w14:textId="77777777" w:rsidR="00D2110C" w:rsidRPr="00E602FF" w:rsidRDefault="00C3546D">
      <w:pPr>
        <w:ind w:left="1134" w:hanging="1134"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C.3.8</w:t>
      </w:r>
      <w:r w:rsidRPr="00E602FF">
        <w:rPr>
          <w:rFonts w:ascii="Times New Roman" w:hAnsi="Times New Roman"/>
          <w:szCs w:val="22"/>
          <w:lang w:val="af-ZA"/>
        </w:rPr>
        <w:tab/>
        <w:t>Artikel 51A van die Wes-Kaapse Provinsiale Wet op Skoolonderwys, 1997 (Wet 12 van 1997)</w:t>
      </w:r>
    </w:p>
    <w:p w14:paraId="01AE10A2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C.3.9</w:t>
      </w:r>
      <w:r w:rsidRPr="00E602FF">
        <w:rPr>
          <w:rFonts w:ascii="Times New Roman" w:hAnsi="Times New Roman"/>
          <w:szCs w:val="22"/>
          <w:lang w:val="af-ZA"/>
        </w:rPr>
        <w:tab/>
        <w:t>Aanstelling, samestelling en vakatures</w:t>
      </w:r>
    </w:p>
    <w:p w14:paraId="0DC0D844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C.3.10</w:t>
      </w:r>
      <w:r w:rsidRPr="00E602FF">
        <w:rPr>
          <w:rFonts w:ascii="Times New Roman" w:hAnsi="Times New Roman"/>
          <w:szCs w:val="22"/>
          <w:lang w:val="af-ZA"/>
        </w:rPr>
        <w:tab/>
        <w:t xml:space="preserve">Aftrede, </w:t>
      </w:r>
      <w:proofErr w:type="spellStart"/>
      <w:r w:rsidRPr="00E602FF">
        <w:rPr>
          <w:rFonts w:ascii="Times New Roman" w:hAnsi="Times New Roman"/>
          <w:szCs w:val="22"/>
          <w:lang w:val="af-ZA"/>
        </w:rPr>
        <w:t>uitdiensstellings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en bedankings</w:t>
      </w:r>
    </w:p>
    <w:p w14:paraId="3A357223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C.3.11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Afstanings</w:t>
      </w:r>
      <w:proofErr w:type="spellEnd"/>
    </w:p>
    <w:p w14:paraId="2F68737F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C.3.12</w:t>
      </w:r>
      <w:r w:rsidRPr="00E602FF">
        <w:rPr>
          <w:rFonts w:ascii="Times New Roman" w:hAnsi="Times New Roman"/>
          <w:szCs w:val="22"/>
          <w:lang w:val="af-ZA"/>
        </w:rPr>
        <w:tab/>
        <w:t>Verplasings</w:t>
      </w:r>
    </w:p>
    <w:p w14:paraId="55238D40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C.3.13</w:t>
      </w:r>
      <w:r w:rsidRPr="00E602FF">
        <w:rPr>
          <w:rFonts w:ascii="Times New Roman" w:hAnsi="Times New Roman"/>
          <w:szCs w:val="22"/>
          <w:lang w:val="af-ZA"/>
        </w:rPr>
        <w:tab/>
        <w:t>Bevorderings</w:t>
      </w:r>
    </w:p>
    <w:p w14:paraId="4FEEC058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C.3.14</w:t>
      </w:r>
      <w:r w:rsidRPr="00E602FF">
        <w:rPr>
          <w:rFonts w:ascii="Times New Roman" w:hAnsi="Times New Roman"/>
          <w:szCs w:val="22"/>
          <w:lang w:val="af-ZA"/>
        </w:rPr>
        <w:tab/>
        <w:t>Personeelontwikkeling</w:t>
      </w:r>
    </w:p>
    <w:p w14:paraId="1555BF9F" w14:textId="77777777" w:rsidR="00D2110C" w:rsidRPr="00E602FF" w:rsidRDefault="00D2110C">
      <w:pPr>
        <w:ind w:left="1134" w:hanging="1134"/>
        <w:rPr>
          <w:rFonts w:ascii="Times New Roman" w:hAnsi="Times New Roman"/>
          <w:szCs w:val="22"/>
          <w:lang w:val="af-ZA"/>
        </w:rPr>
      </w:pPr>
    </w:p>
    <w:p w14:paraId="15A4ED76" w14:textId="77777777" w:rsidR="00D2110C" w:rsidRPr="00E602FF" w:rsidRDefault="00C3546D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C.4</w:t>
      </w:r>
      <w:r w:rsidRPr="00E602FF">
        <w:rPr>
          <w:rFonts w:ascii="Times New Roman" w:hAnsi="Times New Roman"/>
          <w:b/>
          <w:bCs/>
          <w:szCs w:val="22"/>
          <w:lang w:val="af-ZA"/>
        </w:rPr>
        <w:tab/>
        <w:t>VEILIGHEID EN SEKURITEIT</w:t>
      </w:r>
    </w:p>
    <w:p w14:paraId="73369245" w14:textId="77777777" w:rsidR="00D2110C" w:rsidRPr="00E602FF" w:rsidRDefault="00D2110C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</w:p>
    <w:p w14:paraId="0F964912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C.4.1</w:t>
      </w:r>
      <w:r w:rsidRPr="00E602FF">
        <w:rPr>
          <w:rFonts w:ascii="Times New Roman" w:hAnsi="Times New Roman"/>
          <w:szCs w:val="22"/>
          <w:lang w:val="af-ZA"/>
        </w:rPr>
        <w:tab/>
        <w:t>Toegangsbeheer en besoeke aan skool</w:t>
      </w:r>
    </w:p>
    <w:p w14:paraId="137DEF83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C.4.2</w:t>
      </w:r>
      <w:r w:rsidRPr="00E602FF">
        <w:rPr>
          <w:rFonts w:ascii="Times New Roman" w:hAnsi="Times New Roman"/>
          <w:szCs w:val="22"/>
          <w:lang w:val="af-ZA"/>
        </w:rPr>
        <w:tab/>
        <w:t>Bewaking</w:t>
      </w:r>
    </w:p>
    <w:p w14:paraId="615A425D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C.4.3</w:t>
      </w:r>
      <w:r w:rsidRPr="00E602FF">
        <w:rPr>
          <w:rFonts w:ascii="Times New Roman" w:hAnsi="Times New Roman"/>
          <w:szCs w:val="22"/>
          <w:lang w:val="af-ZA"/>
        </w:rPr>
        <w:tab/>
        <w:t>Sifting</w:t>
      </w:r>
    </w:p>
    <w:p w14:paraId="5EB0D874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C.4.4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Sakevoortsetting</w:t>
      </w:r>
      <w:proofErr w:type="spellEnd"/>
    </w:p>
    <w:p w14:paraId="416CBED8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C.4.5</w:t>
      </w:r>
      <w:r w:rsidRPr="00E602FF">
        <w:rPr>
          <w:rFonts w:ascii="Times New Roman" w:hAnsi="Times New Roman"/>
          <w:szCs w:val="22"/>
          <w:lang w:val="af-ZA"/>
        </w:rPr>
        <w:tab/>
        <w:t>Veilige bewaring van noodsaaklike dokumente</w:t>
      </w:r>
    </w:p>
    <w:p w14:paraId="03E2431B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C.4.6</w:t>
      </w:r>
      <w:r w:rsidRPr="00E602FF">
        <w:rPr>
          <w:rFonts w:ascii="Times New Roman" w:hAnsi="Times New Roman"/>
          <w:szCs w:val="22"/>
          <w:lang w:val="af-ZA"/>
        </w:rPr>
        <w:tab/>
        <w:t>Ontruiming, oefeninge en toetsing</w:t>
      </w:r>
    </w:p>
    <w:p w14:paraId="1A352619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C.4.7</w:t>
      </w:r>
      <w:r w:rsidRPr="00E602FF">
        <w:rPr>
          <w:rFonts w:ascii="Times New Roman" w:hAnsi="Times New Roman"/>
          <w:szCs w:val="22"/>
          <w:lang w:val="af-ZA"/>
        </w:rPr>
        <w:tab/>
        <w:t>Alarm, sirene en interkom</w:t>
      </w:r>
    </w:p>
    <w:p w14:paraId="040344E8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C.4.8</w:t>
      </w:r>
      <w:r w:rsidRPr="00E602FF">
        <w:rPr>
          <w:rFonts w:ascii="Times New Roman" w:hAnsi="Times New Roman"/>
          <w:szCs w:val="22"/>
          <w:lang w:val="af-ZA"/>
        </w:rPr>
        <w:tab/>
        <w:t>Skep van bevorderlike leeromgewing</w:t>
      </w:r>
    </w:p>
    <w:p w14:paraId="0C773820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C.4.9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Skoolpatrollie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tydens periodes, pouses en ná skool</w:t>
      </w:r>
    </w:p>
    <w:p w14:paraId="54B0CDCF" w14:textId="77777777" w:rsidR="00D2110C" w:rsidRPr="00E602FF" w:rsidRDefault="00D2110C">
      <w:pPr>
        <w:ind w:left="1134" w:hanging="1134"/>
        <w:rPr>
          <w:rFonts w:ascii="Times New Roman" w:hAnsi="Times New Roman"/>
          <w:szCs w:val="22"/>
          <w:lang w:val="af-ZA"/>
        </w:rPr>
      </w:pPr>
    </w:p>
    <w:p w14:paraId="1DD46228" w14:textId="77777777" w:rsidR="00D2110C" w:rsidRPr="00E602FF" w:rsidRDefault="00C3546D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C.5</w:t>
      </w:r>
      <w:r w:rsidRPr="00E602FF">
        <w:rPr>
          <w:rFonts w:ascii="Times New Roman" w:hAnsi="Times New Roman"/>
          <w:b/>
          <w:bCs/>
          <w:szCs w:val="22"/>
          <w:lang w:val="af-ZA"/>
        </w:rPr>
        <w:tab/>
        <w:t>OUERAANGELEENTHEDE</w:t>
      </w:r>
    </w:p>
    <w:p w14:paraId="77C657D8" w14:textId="77777777" w:rsidR="00D2110C" w:rsidRPr="00E602FF" w:rsidRDefault="00D2110C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</w:p>
    <w:p w14:paraId="0F24E5F8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C.5.1</w:t>
      </w:r>
      <w:r w:rsidRPr="00E602FF">
        <w:rPr>
          <w:rFonts w:ascii="Times New Roman" w:hAnsi="Times New Roman"/>
          <w:szCs w:val="22"/>
          <w:lang w:val="af-ZA"/>
        </w:rPr>
        <w:tab/>
        <w:t>Betrokkenheid</w:t>
      </w:r>
    </w:p>
    <w:p w14:paraId="15970F2C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C.5.2</w:t>
      </w:r>
      <w:r w:rsidRPr="00E602FF">
        <w:rPr>
          <w:rFonts w:ascii="Times New Roman" w:hAnsi="Times New Roman"/>
          <w:szCs w:val="22"/>
          <w:lang w:val="af-ZA"/>
        </w:rPr>
        <w:tab/>
        <w:t>Kommunikasie</w:t>
      </w:r>
    </w:p>
    <w:p w14:paraId="5F2DC7AD" w14:textId="77777777" w:rsidR="00D2110C" w:rsidRPr="00E602FF" w:rsidRDefault="00D2110C">
      <w:pPr>
        <w:ind w:left="1134" w:hanging="1134"/>
        <w:rPr>
          <w:rFonts w:ascii="Times New Roman" w:hAnsi="Times New Roman"/>
          <w:szCs w:val="22"/>
          <w:lang w:val="af-ZA"/>
        </w:rPr>
      </w:pPr>
    </w:p>
    <w:p w14:paraId="7A5216A1" w14:textId="77777777" w:rsidR="00D2110C" w:rsidRPr="00E602FF" w:rsidRDefault="00C3546D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C.6</w:t>
      </w:r>
      <w:r w:rsidRPr="00E602FF">
        <w:rPr>
          <w:rFonts w:ascii="Times New Roman" w:hAnsi="Times New Roman"/>
          <w:b/>
          <w:bCs/>
          <w:szCs w:val="22"/>
          <w:lang w:val="af-ZA"/>
        </w:rPr>
        <w:tab/>
        <w:t>BEHEERLIGGAAMAANGELEENTHEDE</w:t>
      </w:r>
    </w:p>
    <w:p w14:paraId="3A3B1613" w14:textId="77777777" w:rsidR="00D2110C" w:rsidRPr="00E602FF" w:rsidRDefault="00D2110C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</w:p>
    <w:p w14:paraId="07CAACD9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C.6.1</w:t>
      </w:r>
      <w:r w:rsidRPr="00E602FF">
        <w:rPr>
          <w:rFonts w:ascii="Times New Roman" w:hAnsi="Times New Roman"/>
          <w:szCs w:val="22"/>
          <w:lang w:val="af-ZA"/>
        </w:rPr>
        <w:tab/>
        <w:t>Opleiding</w:t>
      </w:r>
    </w:p>
    <w:p w14:paraId="0555C16D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C.6.2</w:t>
      </w:r>
      <w:r w:rsidRPr="00E602FF">
        <w:rPr>
          <w:rFonts w:ascii="Times New Roman" w:hAnsi="Times New Roman"/>
          <w:szCs w:val="22"/>
          <w:lang w:val="af-ZA"/>
        </w:rPr>
        <w:tab/>
        <w:t>Vakatures</w:t>
      </w:r>
    </w:p>
    <w:p w14:paraId="45EA15BD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C.6.3</w:t>
      </w:r>
      <w:r w:rsidRPr="00E602FF">
        <w:rPr>
          <w:rFonts w:ascii="Times New Roman" w:hAnsi="Times New Roman"/>
          <w:szCs w:val="22"/>
          <w:lang w:val="af-ZA"/>
        </w:rPr>
        <w:tab/>
        <w:t>Toegewydheid van lede</w:t>
      </w:r>
    </w:p>
    <w:p w14:paraId="4050D4C4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C.6.4</w:t>
      </w:r>
      <w:r w:rsidRPr="00E602FF">
        <w:rPr>
          <w:rFonts w:ascii="Times New Roman" w:hAnsi="Times New Roman"/>
          <w:szCs w:val="22"/>
          <w:lang w:val="af-ZA"/>
        </w:rPr>
        <w:tab/>
        <w:t>Dissipline van lede</w:t>
      </w:r>
    </w:p>
    <w:p w14:paraId="77FF4CA0" w14:textId="77777777" w:rsidR="00D2110C" w:rsidRPr="00E602FF" w:rsidRDefault="00D2110C">
      <w:pPr>
        <w:ind w:left="1134" w:hanging="1134"/>
        <w:rPr>
          <w:rFonts w:ascii="Times New Roman" w:hAnsi="Times New Roman"/>
          <w:szCs w:val="22"/>
          <w:lang w:val="af-ZA"/>
        </w:rPr>
      </w:pPr>
    </w:p>
    <w:p w14:paraId="182B85C5" w14:textId="77777777" w:rsidR="00D2110C" w:rsidRPr="00E602FF" w:rsidRDefault="00C3546D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C.7</w:t>
      </w:r>
      <w:r w:rsidRPr="00E602FF">
        <w:rPr>
          <w:rFonts w:ascii="Times New Roman" w:hAnsi="Times New Roman"/>
          <w:b/>
          <w:bCs/>
          <w:szCs w:val="22"/>
          <w:lang w:val="af-ZA"/>
        </w:rPr>
        <w:tab/>
        <w:t>EIENDOM EN ONDERHOUD</w:t>
      </w:r>
    </w:p>
    <w:p w14:paraId="58B7A2EB" w14:textId="77777777" w:rsidR="00D2110C" w:rsidRPr="00E602FF" w:rsidRDefault="00D2110C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</w:p>
    <w:p w14:paraId="17F1EEBC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C.7.1</w:t>
      </w:r>
      <w:r w:rsidRPr="00E602FF">
        <w:rPr>
          <w:rFonts w:ascii="Times New Roman" w:hAnsi="Times New Roman"/>
          <w:szCs w:val="22"/>
          <w:lang w:val="af-ZA"/>
        </w:rPr>
        <w:tab/>
        <w:t>Onderhoud van gebou</w:t>
      </w:r>
    </w:p>
    <w:p w14:paraId="37606236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C.7.2</w:t>
      </w:r>
      <w:r w:rsidRPr="00E602FF">
        <w:rPr>
          <w:rFonts w:ascii="Times New Roman" w:hAnsi="Times New Roman"/>
          <w:szCs w:val="22"/>
          <w:lang w:val="af-ZA"/>
        </w:rPr>
        <w:tab/>
        <w:t>Skoonmaak van gebou en terrein</w:t>
      </w:r>
    </w:p>
    <w:p w14:paraId="07A48923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C.7.3</w:t>
      </w:r>
      <w:r w:rsidRPr="00E602FF">
        <w:rPr>
          <w:rFonts w:ascii="Times New Roman" w:hAnsi="Times New Roman"/>
          <w:szCs w:val="22"/>
          <w:lang w:val="af-ZA"/>
        </w:rPr>
        <w:tab/>
        <w:t>Uitbreidings, verbeteringe en herstelwerk</w:t>
      </w:r>
    </w:p>
    <w:p w14:paraId="4E2DBD2F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C.7.4</w:t>
      </w:r>
      <w:r w:rsidRPr="00E602FF">
        <w:rPr>
          <w:rFonts w:ascii="Times New Roman" w:hAnsi="Times New Roman"/>
          <w:szCs w:val="22"/>
          <w:lang w:val="af-ZA"/>
        </w:rPr>
        <w:tab/>
        <w:t>Verhuring van gebou of terrein</w:t>
      </w:r>
    </w:p>
    <w:p w14:paraId="4BBF9A20" w14:textId="77777777" w:rsidR="00D2110C" w:rsidRPr="00E602FF" w:rsidRDefault="00D2110C">
      <w:pPr>
        <w:ind w:left="1134" w:hanging="1134"/>
        <w:rPr>
          <w:rFonts w:ascii="Times New Roman" w:hAnsi="Times New Roman"/>
          <w:szCs w:val="22"/>
          <w:lang w:val="af-ZA"/>
        </w:rPr>
      </w:pPr>
    </w:p>
    <w:p w14:paraId="1088A69A" w14:textId="0E506484" w:rsidR="00D2110C" w:rsidRPr="00E602FF" w:rsidRDefault="00C3546D" w:rsidP="006332BB">
      <w:pPr>
        <w:ind w:left="1134" w:hanging="1134"/>
        <w:jc w:val="both"/>
        <w:rPr>
          <w:rFonts w:ascii="Times New Roman" w:hAnsi="Times New Roman"/>
          <w:b/>
          <w:bCs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C.8</w:t>
      </w:r>
      <w:r w:rsidRPr="00E602FF">
        <w:rPr>
          <w:rFonts w:ascii="Times New Roman" w:hAnsi="Times New Roman"/>
          <w:b/>
          <w:bCs/>
          <w:szCs w:val="22"/>
          <w:lang w:val="af-ZA"/>
        </w:rPr>
        <w:tab/>
        <w:t xml:space="preserve">GOEDKEURING VAN </w:t>
      </w:r>
      <w:r w:rsidR="006332BB">
        <w:rPr>
          <w:rFonts w:ascii="Times New Roman" w:hAnsi="Times New Roman"/>
          <w:b/>
          <w:bCs/>
          <w:szCs w:val="22"/>
          <w:lang w:val="af-ZA"/>
        </w:rPr>
        <w:t xml:space="preserve">DEPARTEMENTELE </w:t>
      </w:r>
      <w:r w:rsidRPr="00E602FF">
        <w:rPr>
          <w:rFonts w:ascii="Times New Roman" w:hAnsi="Times New Roman"/>
          <w:b/>
          <w:bCs/>
          <w:szCs w:val="22"/>
          <w:lang w:val="af-ZA"/>
        </w:rPr>
        <w:t>DOKUMENTE</w:t>
      </w:r>
    </w:p>
    <w:p w14:paraId="656C27C7" w14:textId="77777777" w:rsidR="00D2110C" w:rsidRPr="00E602FF" w:rsidRDefault="00D2110C">
      <w:pPr>
        <w:ind w:left="1134" w:hanging="1134"/>
        <w:rPr>
          <w:rFonts w:ascii="Times New Roman" w:hAnsi="Times New Roman"/>
          <w:b/>
          <w:bCs/>
          <w:szCs w:val="22"/>
          <w:lang w:val="af-ZA"/>
        </w:rPr>
      </w:pPr>
    </w:p>
    <w:p w14:paraId="013EE23A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C.8.1</w:t>
      </w:r>
      <w:r w:rsidRPr="00E602FF">
        <w:rPr>
          <w:rFonts w:ascii="Times New Roman" w:hAnsi="Times New Roman"/>
          <w:szCs w:val="22"/>
          <w:lang w:val="af-ZA"/>
        </w:rPr>
        <w:tab/>
        <w:t>Jaarlikse Akademiese Prestasieverslag (</w:t>
      </w:r>
      <w:proofErr w:type="spellStart"/>
      <w:r w:rsidRPr="00E602FF">
        <w:rPr>
          <w:rFonts w:ascii="Times New Roman" w:hAnsi="Times New Roman"/>
          <w:szCs w:val="22"/>
          <w:lang w:val="af-ZA"/>
        </w:rPr>
        <w:t>Annual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Academic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Performance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Report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(AAPR))</w:t>
      </w:r>
    </w:p>
    <w:p w14:paraId="647971E2" w14:textId="77777777" w:rsidR="00D2110C" w:rsidRPr="00E602FF" w:rsidRDefault="00C3546D">
      <w:pPr>
        <w:ind w:left="1134" w:hanging="1134"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C.8.2</w:t>
      </w:r>
      <w:r w:rsidRPr="00E602FF">
        <w:rPr>
          <w:rFonts w:ascii="Times New Roman" w:hAnsi="Times New Roman"/>
          <w:szCs w:val="22"/>
          <w:lang w:val="af-ZA"/>
        </w:rPr>
        <w:tab/>
        <w:t xml:space="preserve">Akademiese </w:t>
      </w:r>
      <w:proofErr w:type="spellStart"/>
      <w:r w:rsidRPr="00E602FF">
        <w:rPr>
          <w:rFonts w:ascii="Times New Roman" w:hAnsi="Times New Roman"/>
          <w:szCs w:val="22"/>
          <w:lang w:val="af-ZA"/>
        </w:rPr>
        <w:t>Prestasieverbeteringsplan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(</w:t>
      </w:r>
      <w:proofErr w:type="spellStart"/>
      <w:r w:rsidRPr="00E602FF">
        <w:rPr>
          <w:rFonts w:ascii="Times New Roman" w:hAnsi="Times New Roman"/>
          <w:szCs w:val="22"/>
          <w:lang w:val="af-ZA"/>
        </w:rPr>
        <w:t>Academic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Performance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Improvement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Plan (APIP)) of Individuele </w:t>
      </w:r>
      <w:proofErr w:type="spellStart"/>
      <w:r w:rsidRPr="00E602FF">
        <w:rPr>
          <w:rFonts w:ascii="Times New Roman" w:hAnsi="Times New Roman"/>
          <w:szCs w:val="22"/>
          <w:lang w:val="af-ZA"/>
        </w:rPr>
        <w:t>Leerderondersteuningsplan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(</w:t>
      </w:r>
      <w:proofErr w:type="spellStart"/>
      <w:r w:rsidRPr="00E602FF">
        <w:rPr>
          <w:rFonts w:ascii="Times New Roman" w:hAnsi="Times New Roman"/>
          <w:szCs w:val="22"/>
          <w:lang w:val="af-ZA"/>
        </w:rPr>
        <w:t>Individual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Learner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Support Plan </w:t>
      </w:r>
      <w:r w:rsidRPr="00E602FF">
        <w:rPr>
          <w:rFonts w:ascii="Times New Roman" w:hAnsi="Times New Roman"/>
          <w:szCs w:val="22"/>
          <w:lang w:val="af-ZA"/>
        </w:rPr>
        <w:lastRenderedPageBreak/>
        <w:t xml:space="preserve">(ILSP)) / Individuele </w:t>
      </w:r>
      <w:proofErr w:type="spellStart"/>
      <w:r w:rsidRPr="00E602FF">
        <w:rPr>
          <w:rFonts w:ascii="Times New Roman" w:hAnsi="Times New Roman"/>
          <w:szCs w:val="22"/>
          <w:lang w:val="af-ZA"/>
        </w:rPr>
        <w:t>Leerderontwikkelingsplan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(</w:t>
      </w:r>
      <w:proofErr w:type="spellStart"/>
      <w:r w:rsidRPr="00E602FF">
        <w:rPr>
          <w:rFonts w:ascii="Times New Roman" w:hAnsi="Times New Roman"/>
          <w:szCs w:val="22"/>
          <w:lang w:val="af-ZA"/>
        </w:rPr>
        <w:t>Individual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Learner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Development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Plan (ILDP)) in die geval van leerders met Erge Intellektuele Gestremdheid (</w:t>
      </w:r>
      <w:proofErr w:type="spellStart"/>
      <w:r w:rsidRPr="00E602FF">
        <w:rPr>
          <w:rFonts w:ascii="Times New Roman" w:hAnsi="Times New Roman"/>
          <w:szCs w:val="22"/>
          <w:lang w:val="af-ZA"/>
        </w:rPr>
        <w:t>Severe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Intellectual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Disability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(SID)), </w:t>
      </w:r>
      <w:proofErr w:type="spellStart"/>
      <w:r w:rsidRPr="00E602FF">
        <w:rPr>
          <w:rFonts w:ascii="Times New Roman" w:hAnsi="Times New Roman"/>
          <w:szCs w:val="22"/>
          <w:lang w:val="af-ZA"/>
        </w:rPr>
        <w:t>Outismespektrum</w:t>
      </w:r>
      <w:proofErr w:type="spellEnd"/>
      <w:r w:rsidRPr="00E602FF">
        <w:rPr>
          <w:rFonts w:ascii="Times New Roman" w:hAnsi="Times New Roman"/>
          <w:szCs w:val="22"/>
          <w:lang w:val="af-ZA"/>
        </w:rPr>
        <w:t>-versteuring (</w:t>
      </w:r>
      <w:proofErr w:type="spellStart"/>
      <w:r w:rsidRPr="00E602FF">
        <w:rPr>
          <w:rFonts w:ascii="Times New Roman" w:hAnsi="Times New Roman"/>
          <w:szCs w:val="22"/>
          <w:lang w:val="af-ZA"/>
        </w:rPr>
        <w:t>Autism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Spectrum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Disorder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(ASD) of Diepgaande Intellektuele Gestremdheid (</w:t>
      </w:r>
      <w:proofErr w:type="spellStart"/>
      <w:r w:rsidRPr="00E602FF">
        <w:rPr>
          <w:rFonts w:ascii="Times New Roman" w:hAnsi="Times New Roman"/>
          <w:szCs w:val="22"/>
          <w:lang w:val="af-ZA"/>
        </w:rPr>
        <w:t>Profound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Intellectual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Disability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(PID))</w:t>
      </w:r>
    </w:p>
    <w:p w14:paraId="2212C864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C.8.3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Skoolontwikkelingsplan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(</w:t>
      </w:r>
      <w:proofErr w:type="spellStart"/>
      <w:r w:rsidRPr="00E602FF">
        <w:rPr>
          <w:rFonts w:ascii="Times New Roman" w:hAnsi="Times New Roman"/>
          <w:szCs w:val="22"/>
          <w:lang w:val="af-ZA"/>
        </w:rPr>
        <w:t>School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Development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Plan (SDP))</w:t>
      </w:r>
    </w:p>
    <w:p w14:paraId="459E68BD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C.8.4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Skoolverbeteringsplan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(</w:t>
      </w:r>
      <w:proofErr w:type="spellStart"/>
      <w:r w:rsidRPr="00E602FF">
        <w:rPr>
          <w:rFonts w:ascii="Times New Roman" w:hAnsi="Times New Roman"/>
          <w:szCs w:val="22"/>
          <w:lang w:val="af-ZA"/>
        </w:rPr>
        <w:t>School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Improvement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Plan (SIP))</w:t>
      </w:r>
    </w:p>
    <w:p w14:paraId="6924EE47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C.8.5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Skoolselfevaluering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(</w:t>
      </w:r>
      <w:proofErr w:type="spellStart"/>
      <w:r w:rsidRPr="00E602FF">
        <w:rPr>
          <w:rFonts w:ascii="Times New Roman" w:hAnsi="Times New Roman"/>
          <w:szCs w:val="22"/>
          <w:lang w:val="af-ZA"/>
        </w:rPr>
        <w:t>School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Self </w:t>
      </w:r>
      <w:proofErr w:type="spellStart"/>
      <w:r w:rsidRPr="00E602FF">
        <w:rPr>
          <w:rFonts w:ascii="Times New Roman" w:hAnsi="Times New Roman"/>
          <w:szCs w:val="22"/>
          <w:lang w:val="af-ZA"/>
        </w:rPr>
        <w:t>Evaluation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(SSE))</w:t>
      </w:r>
    </w:p>
    <w:p w14:paraId="48D60EE8" w14:textId="77777777" w:rsidR="00D2110C" w:rsidRPr="00E602FF" w:rsidRDefault="00C3546D" w:rsidP="006332BB">
      <w:pPr>
        <w:ind w:left="1134" w:hanging="1134"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C.8.6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Skoolbeheerliggaamfunksionaliteitsinstrument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(</w:t>
      </w:r>
      <w:proofErr w:type="spellStart"/>
      <w:r w:rsidRPr="00E602FF">
        <w:rPr>
          <w:rFonts w:ascii="Times New Roman" w:hAnsi="Times New Roman"/>
          <w:szCs w:val="22"/>
          <w:lang w:val="af-ZA"/>
        </w:rPr>
        <w:t>School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Governing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Body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Functionality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Tool</w:t>
      </w:r>
      <w:proofErr w:type="spellEnd"/>
      <w:r w:rsidRPr="00E602FF">
        <w:rPr>
          <w:rFonts w:ascii="Times New Roman" w:hAnsi="Times New Roman"/>
          <w:szCs w:val="22"/>
          <w:lang w:val="af-ZA"/>
        </w:rPr>
        <w:t>)</w:t>
      </w:r>
    </w:p>
    <w:p w14:paraId="5706B073" w14:textId="77777777" w:rsidR="00D2110C" w:rsidRPr="00E602FF" w:rsidRDefault="00C3546D">
      <w:pPr>
        <w:ind w:left="1134" w:hanging="1134"/>
        <w:jc w:val="both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C.8.7</w:t>
      </w:r>
      <w:r w:rsidRPr="00E602FF">
        <w:rPr>
          <w:rFonts w:ascii="Times New Roman" w:hAnsi="Times New Roman"/>
          <w:szCs w:val="22"/>
          <w:lang w:val="af-ZA"/>
        </w:rPr>
        <w:tab/>
      </w:r>
      <w:proofErr w:type="spellStart"/>
      <w:r w:rsidRPr="00E602FF">
        <w:rPr>
          <w:rFonts w:ascii="Times New Roman" w:hAnsi="Times New Roman"/>
          <w:szCs w:val="22"/>
          <w:lang w:val="af-ZA"/>
        </w:rPr>
        <w:t>Boublokke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vir Doeltreffende Skoolbestuur (Beskikbaarheid van </w:t>
      </w:r>
      <w:proofErr w:type="spellStart"/>
      <w:r w:rsidRPr="00E602FF">
        <w:rPr>
          <w:rFonts w:ascii="Times New Roman" w:hAnsi="Times New Roman"/>
          <w:szCs w:val="22"/>
          <w:lang w:val="af-ZA"/>
        </w:rPr>
        <w:t>Bestuursdokumente</w:t>
      </w:r>
      <w:proofErr w:type="spellEnd"/>
      <w:r w:rsidRPr="00E602FF">
        <w:rPr>
          <w:rFonts w:ascii="Times New Roman" w:hAnsi="Times New Roman"/>
          <w:szCs w:val="22"/>
          <w:lang w:val="af-ZA"/>
        </w:rPr>
        <w:t>) (</w:t>
      </w:r>
      <w:proofErr w:type="spellStart"/>
      <w:r w:rsidRPr="00E602FF">
        <w:rPr>
          <w:rFonts w:ascii="Times New Roman" w:hAnsi="Times New Roman"/>
          <w:szCs w:val="22"/>
          <w:lang w:val="af-ZA"/>
        </w:rPr>
        <w:t>Building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Blocks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for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Effective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School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Management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(</w:t>
      </w:r>
      <w:proofErr w:type="spellStart"/>
      <w:r w:rsidRPr="00E602FF">
        <w:rPr>
          <w:rFonts w:ascii="Times New Roman" w:hAnsi="Times New Roman"/>
          <w:szCs w:val="22"/>
          <w:lang w:val="af-ZA"/>
        </w:rPr>
        <w:t>Availability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of </w:t>
      </w:r>
      <w:proofErr w:type="spellStart"/>
      <w:r w:rsidRPr="00E602FF">
        <w:rPr>
          <w:rFonts w:ascii="Times New Roman" w:hAnsi="Times New Roman"/>
          <w:szCs w:val="22"/>
          <w:lang w:val="af-ZA"/>
        </w:rPr>
        <w:t>Management</w:t>
      </w:r>
      <w:proofErr w:type="spellEnd"/>
      <w:r w:rsidRPr="00E602FF">
        <w:rPr>
          <w:rFonts w:ascii="Times New Roman" w:hAnsi="Times New Roman"/>
          <w:szCs w:val="22"/>
          <w:lang w:val="af-ZA"/>
        </w:rPr>
        <w:t xml:space="preserve"> </w:t>
      </w:r>
      <w:proofErr w:type="spellStart"/>
      <w:r w:rsidRPr="00E602FF">
        <w:rPr>
          <w:rFonts w:ascii="Times New Roman" w:hAnsi="Times New Roman"/>
          <w:szCs w:val="22"/>
          <w:lang w:val="af-ZA"/>
        </w:rPr>
        <w:t>Documents</w:t>
      </w:r>
      <w:proofErr w:type="spellEnd"/>
      <w:r w:rsidRPr="00E602FF">
        <w:rPr>
          <w:rFonts w:ascii="Times New Roman" w:hAnsi="Times New Roman"/>
          <w:szCs w:val="22"/>
          <w:lang w:val="af-ZA"/>
        </w:rPr>
        <w:t>)</w:t>
      </w:r>
    </w:p>
    <w:p w14:paraId="36AC0145" w14:textId="77777777" w:rsidR="00D2110C" w:rsidRPr="00E602FF" w:rsidRDefault="00D2110C">
      <w:pPr>
        <w:ind w:left="1134" w:hanging="1134"/>
        <w:rPr>
          <w:rFonts w:ascii="Times New Roman" w:hAnsi="Times New Roman"/>
          <w:szCs w:val="22"/>
          <w:lang w:val="af-ZA"/>
        </w:rPr>
      </w:pPr>
    </w:p>
    <w:p w14:paraId="7FB99791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b/>
          <w:bCs/>
          <w:szCs w:val="22"/>
          <w:lang w:val="af-ZA"/>
        </w:rPr>
        <w:t>C.9</w:t>
      </w:r>
      <w:r w:rsidRPr="00E602FF">
        <w:rPr>
          <w:rFonts w:ascii="Times New Roman" w:hAnsi="Times New Roman"/>
          <w:b/>
          <w:bCs/>
          <w:szCs w:val="22"/>
          <w:lang w:val="af-ZA"/>
        </w:rPr>
        <w:tab/>
        <w:t>BELEIDE</w:t>
      </w:r>
      <w:r w:rsidRPr="00E602FF">
        <w:rPr>
          <w:rFonts w:ascii="Times New Roman" w:hAnsi="Times New Roman"/>
          <w:szCs w:val="22"/>
          <w:lang w:val="af-ZA"/>
        </w:rPr>
        <w:t xml:space="preserve"> (Naam van Beleid)</w:t>
      </w:r>
    </w:p>
    <w:p w14:paraId="0DF89E46" w14:textId="77777777" w:rsidR="00D2110C" w:rsidRPr="00E602FF" w:rsidRDefault="00D2110C">
      <w:pPr>
        <w:ind w:left="1134" w:hanging="1134"/>
        <w:rPr>
          <w:rFonts w:ascii="Times New Roman" w:hAnsi="Times New Roman"/>
          <w:szCs w:val="22"/>
          <w:lang w:val="af-ZA"/>
        </w:rPr>
      </w:pPr>
    </w:p>
    <w:p w14:paraId="15DC9C01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C.9.1</w:t>
      </w:r>
      <w:r w:rsidRPr="00E602FF">
        <w:rPr>
          <w:rFonts w:ascii="Times New Roman" w:hAnsi="Times New Roman"/>
          <w:szCs w:val="22"/>
          <w:lang w:val="af-ZA"/>
        </w:rPr>
        <w:tab/>
        <w:t>Oorlegpleging</w:t>
      </w:r>
    </w:p>
    <w:p w14:paraId="4B598B29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C.9.2</w:t>
      </w:r>
      <w:r w:rsidRPr="00E602FF">
        <w:rPr>
          <w:rFonts w:ascii="Times New Roman" w:hAnsi="Times New Roman"/>
          <w:szCs w:val="22"/>
          <w:lang w:val="af-ZA"/>
        </w:rPr>
        <w:tab/>
        <w:t>Hersiening</w:t>
      </w:r>
    </w:p>
    <w:p w14:paraId="453C7198" w14:textId="77777777" w:rsidR="00D2110C" w:rsidRPr="00E602FF" w:rsidRDefault="00C3546D">
      <w:pPr>
        <w:ind w:left="1134" w:hanging="1134"/>
        <w:rPr>
          <w:rFonts w:ascii="Times New Roman" w:hAnsi="Times New Roman"/>
          <w:szCs w:val="22"/>
          <w:lang w:val="af-ZA"/>
        </w:rPr>
      </w:pPr>
      <w:r w:rsidRPr="00E602FF">
        <w:rPr>
          <w:rFonts w:ascii="Times New Roman" w:hAnsi="Times New Roman"/>
          <w:szCs w:val="22"/>
          <w:lang w:val="af-ZA"/>
        </w:rPr>
        <w:t>C.9.3</w:t>
      </w:r>
      <w:r w:rsidRPr="00E602FF">
        <w:rPr>
          <w:rFonts w:ascii="Times New Roman" w:hAnsi="Times New Roman"/>
          <w:szCs w:val="22"/>
          <w:lang w:val="af-ZA"/>
        </w:rPr>
        <w:tab/>
        <w:t>Opdatering</w:t>
      </w:r>
    </w:p>
    <w:p w14:paraId="3ADEBBEC" w14:textId="77777777" w:rsidR="00D2110C" w:rsidRPr="00E602FF" w:rsidRDefault="00C3546D">
      <w:pPr>
        <w:spacing w:line="271" w:lineRule="auto"/>
        <w:ind w:left="567" w:hanging="567"/>
        <w:contextualSpacing/>
        <w:jc w:val="both"/>
        <w:rPr>
          <w:rFonts w:ascii="Times New Roman" w:hAnsi="Times New Roman"/>
          <w:lang w:val="af-ZA"/>
        </w:rPr>
      </w:pPr>
      <w:r w:rsidRPr="00E602FF">
        <w:rPr>
          <w:rFonts w:ascii="Times New Roman" w:hAnsi="Times New Roman"/>
          <w:lang w:val="af-ZA"/>
        </w:rPr>
        <w:t>C.9.4</w:t>
      </w:r>
      <w:r w:rsidRPr="00E602FF">
        <w:rPr>
          <w:rFonts w:ascii="Times New Roman" w:hAnsi="Times New Roman"/>
          <w:lang w:val="af-ZA"/>
        </w:rPr>
        <w:tab/>
      </w:r>
      <w:r w:rsidRPr="00E602FF">
        <w:rPr>
          <w:rFonts w:ascii="Times New Roman" w:hAnsi="Times New Roman"/>
          <w:lang w:val="af-ZA"/>
        </w:rPr>
        <w:tab/>
        <w:t xml:space="preserve">       Goedkeuring</w:t>
      </w:r>
    </w:p>
    <w:p w14:paraId="0DDC0F33" w14:textId="77777777" w:rsidR="00D2110C" w:rsidRPr="00E602FF" w:rsidRDefault="00D2110C">
      <w:pPr>
        <w:spacing w:line="271" w:lineRule="auto"/>
        <w:ind w:left="567" w:hanging="567"/>
        <w:contextualSpacing/>
        <w:jc w:val="both"/>
        <w:rPr>
          <w:rFonts w:ascii="Times New Roman" w:hAnsi="Times New Roman"/>
          <w:lang w:val="af-ZA"/>
        </w:rPr>
      </w:pPr>
    </w:p>
    <w:p w14:paraId="4E3FCF6C" w14:textId="77777777" w:rsidR="00D2110C" w:rsidRPr="00E602FF" w:rsidRDefault="00D2110C">
      <w:pPr>
        <w:spacing w:line="271" w:lineRule="auto"/>
        <w:contextualSpacing/>
        <w:rPr>
          <w:rFonts w:ascii="Times New Roman" w:hAnsi="Times New Roman"/>
          <w:sz w:val="16"/>
          <w:lang w:val="af-ZA"/>
        </w:rPr>
      </w:pPr>
    </w:p>
    <w:p w14:paraId="01054F69" w14:textId="77777777" w:rsidR="00D2110C" w:rsidRPr="00E602FF" w:rsidRDefault="00D2110C">
      <w:pPr>
        <w:rPr>
          <w:rFonts w:ascii="Times New Roman" w:hAnsi="Times New Roman"/>
          <w:szCs w:val="22"/>
          <w:lang w:val="af-ZA"/>
        </w:rPr>
      </w:pPr>
    </w:p>
    <w:sectPr w:rsidR="00D2110C" w:rsidRPr="00E60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1EE2" w14:textId="77777777" w:rsidR="00907BBB" w:rsidRDefault="00907BBB" w:rsidP="009961D3">
      <w:r>
        <w:separator/>
      </w:r>
    </w:p>
  </w:endnote>
  <w:endnote w:type="continuationSeparator" w:id="0">
    <w:p w14:paraId="37C2D904" w14:textId="77777777" w:rsidR="00907BBB" w:rsidRDefault="00907BBB" w:rsidP="0099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0719" w14:textId="77777777" w:rsidR="00907BBB" w:rsidRDefault="00907BBB" w:rsidP="009961D3">
      <w:r>
        <w:separator/>
      </w:r>
    </w:p>
  </w:footnote>
  <w:footnote w:type="continuationSeparator" w:id="0">
    <w:p w14:paraId="590AA924" w14:textId="77777777" w:rsidR="00907BBB" w:rsidRDefault="00907BBB" w:rsidP="0099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19C180"/>
    <w:multiLevelType w:val="singleLevel"/>
    <w:tmpl w:val="CD19C180"/>
    <w:lvl w:ilvl="0">
      <w:start w:val="1"/>
      <w:numFmt w:val="lowerLetter"/>
      <w:suff w:val="space"/>
      <w:lvlText w:val="(%1)"/>
      <w:lvlJc w:val="left"/>
      <w:rPr>
        <w:rFonts w:hint="default"/>
        <w:i/>
        <w:iCs/>
      </w:rPr>
    </w:lvl>
  </w:abstractNum>
  <w:abstractNum w:abstractNumId="1" w15:restartNumberingAfterBreak="0">
    <w:nsid w:val="00C10E5A"/>
    <w:multiLevelType w:val="multilevel"/>
    <w:tmpl w:val="00C10E5A"/>
    <w:lvl w:ilvl="0">
      <w:start w:val="1"/>
      <w:numFmt w:val="lowerLetter"/>
      <w:lvlText w:val="(%1)"/>
      <w:lvlJc w:val="left"/>
      <w:pPr>
        <w:ind w:left="1146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0C94021"/>
    <w:multiLevelType w:val="multilevel"/>
    <w:tmpl w:val="00C94021"/>
    <w:lvl w:ilvl="0">
      <w:start w:val="1"/>
      <w:numFmt w:val="lowerRoman"/>
      <w:lvlText w:val="(%1)"/>
      <w:lvlJc w:val="right"/>
      <w:pPr>
        <w:ind w:left="185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1A53480"/>
    <w:multiLevelType w:val="multilevel"/>
    <w:tmpl w:val="01A53480"/>
    <w:lvl w:ilvl="0">
      <w:start w:val="1"/>
      <w:numFmt w:val="lowerLetter"/>
      <w:lvlText w:val="(%1)"/>
      <w:lvlJc w:val="left"/>
      <w:pPr>
        <w:tabs>
          <w:tab w:val="left" w:pos="2847"/>
        </w:tabs>
        <w:ind w:left="2847" w:hanging="72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left" w:pos="3345"/>
        </w:tabs>
        <w:ind w:left="3345" w:hanging="360"/>
      </w:pPr>
    </w:lvl>
    <w:lvl w:ilvl="2">
      <w:start w:val="1"/>
      <w:numFmt w:val="lowerRoman"/>
      <w:lvlText w:val="%3."/>
      <w:lvlJc w:val="right"/>
      <w:pPr>
        <w:tabs>
          <w:tab w:val="left" w:pos="4065"/>
        </w:tabs>
        <w:ind w:left="4065" w:hanging="180"/>
      </w:pPr>
    </w:lvl>
    <w:lvl w:ilvl="3">
      <w:start w:val="1"/>
      <w:numFmt w:val="decimal"/>
      <w:lvlText w:val="%4."/>
      <w:lvlJc w:val="left"/>
      <w:pPr>
        <w:tabs>
          <w:tab w:val="left" w:pos="4785"/>
        </w:tabs>
        <w:ind w:left="4785" w:hanging="360"/>
      </w:pPr>
    </w:lvl>
    <w:lvl w:ilvl="4">
      <w:start w:val="1"/>
      <w:numFmt w:val="lowerLetter"/>
      <w:lvlText w:val="%5."/>
      <w:lvlJc w:val="left"/>
      <w:pPr>
        <w:tabs>
          <w:tab w:val="left" w:pos="5505"/>
        </w:tabs>
        <w:ind w:left="5505" w:hanging="360"/>
      </w:pPr>
    </w:lvl>
    <w:lvl w:ilvl="5">
      <w:start w:val="1"/>
      <w:numFmt w:val="lowerRoman"/>
      <w:lvlText w:val="%6."/>
      <w:lvlJc w:val="right"/>
      <w:pPr>
        <w:tabs>
          <w:tab w:val="left" w:pos="6225"/>
        </w:tabs>
        <w:ind w:left="6225" w:hanging="180"/>
      </w:pPr>
    </w:lvl>
    <w:lvl w:ilvl="6">
      <w:start w:val="1"/>
      <w:numFmt w:val="decimal"/>
      <w:lvlText w:val="%7."/>
      <w:lvlJc w:val="left"/>
      <w:pPr>
        <w:tabs>
          <w:tab w:val="left" w:pos="6945"/>
        </w:tabs>
        <w:ind w:left="6945" w:hanging="360"/>
      </w:pPr>
    </w:lvl>
    <w:lvl w:ilvl="7">
      <w:start w:val="1"/>
      <w:numFmt w:val="lowerLetter"/>
      <w:lvlText w:val="%8."/>
      <w:lvlJc w:val="left"/>
      <w:pPr>
        <w:tabs>
          <w:tab w:val="left" w:pos="7665"/>
        </w:tabs>
        <w:ind w:left="7665" w:hanging="360"/>
      </w:pPr>
    </w:lvl>
    <w:lvl w:ilvl="8">
      <w:start w:val="1"/>
      <w:numFmt w:val="lowerRoman"/>
      <w:lvlText w:val="%9."/>
      <w:lvlJc w:val="right"/>
      <w:pPr>
        <w:tabs>
          <w:tab w:val="left" w:pos="8385"/>
        </w:tabs>
        <w:ind w:left="8385" w:hanging="180"/>
      </w:pPr>
    </w:lvl>
  </w:abstractNum>
  <w:abstractNum w:abstractNumId="4" w15:restartNumberingAfterBreak="0">
    <w:nsid w:val="05391DF9"/>
    <w:multiLevelType w:val="multilevel"/>
    <w:tmpl w:val="05391DF9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3D3"/>
    <w:multiLevelType w:val="multilevel"/>
    <w:tmpl w:val="06E943D3"/>
    <w:lvl w:ilvl="0">
      <w:start w:val="1"/>
      <w:numFmt w:val="lowerRoman"/>
      <w:lvlText w:val="(%1)"/>
      <w:lvlJc w:val="right"/>
      <w:pPr>
        <w:ind w:left="2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75" w:hanging="360"/>
      </w:pPr>
    </w:lvl>
    <w:lvl w:ilvl="2">
      <w:start w:val="1"/>
      <w:numFmt w:val="lowerRoman"/>
      <w:lvlText w:val="%3."/>
      <w:lvlJc w:val="right"/>
      <w:pPr>
        <w:ind w:left="4395" w:hanging="180"/>
      </w:pPr>
    </w:lvl>
    <w:lvl w:ilvl="3">
      <w:start w:val="1"/>
      <w:numFmt w:val="decimal"/>
      <w:lvlText w:val="%4."/>
      <w:lvlJc w:val="left"/>
      <w:pPr>
        <w:ind w:left="5115" w:hanging="360"/>
      </w:pPr>
    </w:lvl>
    <w:lvl w:ilvl="4">
      <w:start w:val="1"/>
      <w:numFmt w:val="lowerLetter"/>
      <w:lvlText w:val="%5."/>
      <w:lvlJc w:val="left"/>
      <w:pPr>
        <w:ind w:left="5835" w:hanging="360"/>
      </w:pPr>
    </w:lvl>
    <w:lvl w:ilvl="5">
      <w:start w:val="1"/>
      <w:numFmt w:val="lowerRoman"/>
      <w:lvlText w:val="%6."/>
      <w:lvlJc w:val="right"/>
      <w:pPr>
        <w:ind w:left="6555" w:hanging="180"/>
      </w:pPr>
    </w:lvl>
    <w:lvl w:ilvl="6">
      <w:start w:val="1"/>
      <w:numFmt w:val="decimal"/>
      <w:lvlText w:val="%7."/>
      <w:lvlJc w:val="left"/>
      <w:pPr>
        <w:ind w:left="7275" w:hanging="360"/>
      </w:pPr>
    </w:lvl>
    <w:lvl w:ilvl="7">
      <w:start w:val="1"/>
      <w:numFmt w:val="lowerLetter"/>
      <w:lvlText w:val="%8."/>
      <w:lvlJc w:val="left"/>
      <w:pPr>
        <w:ind w:left="7995" w:hanging="360"/>
      </w:pPr>
    </w:lvl>
    <w:lvl w:ilvl="8">
      <w:start w:val="1"/>
      <w:numFmt w:val="lowerRoman"/>
      <w:lvlText w:val="%9."/>
      <w:lvlJc w:val="right"/>
      <w:pPr>
        <w:ind w:left="8715" w:hanging="180"/>
      </w:pPr>
    </w:lvl>
  </w:abstractNum>
  <w:abstractNum w:abstractNumId="6" w15:restartNumberingAfterBreak="0">
    <w:nsid w:val="079D35A9"/>
    <w:multiLevelType w:val="multilevel"/>
    <w:tmpl w:val="079D35A9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E63651"/>
    <w:multiLevelType w:val="multilevel"/>
    <w:tmpl w:val="0BE63651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E32BD"/>
    <w:multiLevelType w:val="singleLevel"/>
    <w:tmpl w:val="0D8E32BD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</w:abstractNum>
  <w:abstractNum w:abstractNumId="9" w15:restartNumberingAfterBreak="0">
    <w:nsid w:val="0EBB4E84"/>
    <w:multiLevelType w:val="multilevel"/>
    <w:tmpl w:val="0EBB4E84"/>
    <w:lvl w:ilvl="0">
      <w:start w:val="1"/>
      <w:numFmt w:val="lowerRoman"/>
      <w:lvlText w:val="(%1)"/>
      <w:lvlJc w:val="righ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0F6A75E1"/>
    <w:multiLevelType w:val="singleLevel"/>
    <w:tmpl w:val="0F6A75E1"/>
    <w:lvl w:ilvl="0">
      <w:start w:val="1"/>
      <w:numFmt w:val="lowerLetter"/>
      <w:lvlText w:val="(%1)"/>
      <w:lvlJc w:val="left"/>
      <w:pPr>
        <w:tabs>
          <w:tab w:val="left" w:pos="1778"/>
        </w:tabs>
        <w:ind w:left="1778" w:hanging="360"/>
      </w:pPr>
      <w:rPr>
        <w:rFonts w:hint="default"/>
        <w:i/>
      </w:rPr>
    </w:lvl>
  </w:abstractNum>
  <w:abstractNum w:abstractNumId="11" w15:restartNumberingAfterBreak="0">
    <w:nsid w:val="18093EB0"/>
    <w:multiLevelType w:val="singleLevel"/>
    <w:tmpl w:val="18093EB0"/>
    <w:lvl w:ilvl="0">
      <w:start w:val="1"/>
      <w:numFmt w:val="lowerLetter"/>
      <w:lvlText w:val="(%1)"/>
      <w:lvlJc w:val="left"/>
      <w:pPr>
        <w:tabs>
          <w:tab w:val="left" w:pos="2160"/>
        </w:tabs>
        <w:ind w:left="2160" w:hanging="720"/>
      </w:pPr>
      <w:rPr>
        <w:rFonts w:hint="default"/>
        <w:i/>
      </w:rPr>
    </w:lvl>
  </w:abstractNum>
  <w:abstractNum w:abstractNumId="12" w15:restartNumberingAfterBreak="0">
    <w:nsid w:val="1CD7E266"/>
    <w:multiLevelType w:val="singleLevel"/>
    <w:tmpl w:val="1CD7E266"/>
    <w:lvl w:ilvl="0">
      <w:start w:val="34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3" w15:restartNumberingAfterBreak="0">
    <w:nsid w:val="1F581F9F"/>
    <w:multiLevelType w:val="multilevel"/>
    <w:tmpl w:val="5C61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DC9A"/>
    <w:multiLevelType w:val="singleLevel"/>
    <w:tmpl w:val="3216DC9A"/>
    <w:lvl w:ilvl="0">
      <w:start w:val="3"/>
      <w:numFmt w:val="decimal"/>
      <w:suff w:val="space"/>
      <w:lvlText w:val="%1."/>
      <w:lvlJc w:val="left"/>
      <w:pPr>
        <w:ind w:left="-60"/>
      </w:pPr>
      <w:rPr>
        <w:rFonts w:hint="default"/>
        <w:b/>
        <w:bCs/>
      </w:rPr>
    </w:lvl>
  </w:abstractNum>
  <w:abstractNum w:abstractNumId="15" w15:restartNumberingAfterBreak="0">
    <w:nsid w:val="33DA5F8A"/>
    <w:multiLevelType w:val="multilevel"/>
    <w:tmpl w:val="33DA5F8A"/>
    <w:lvl w:ilvl="0">
      <w:start w:val="1"/>
      <w:numFmt w:val="lowerLetter"/>
      <w:lvlText w:val="(%1)"/>
      <w:lvlJc w:val="left"/>
      <w:pPr>
        <w:ind w:left="862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908265A"/>
    <w:multiLevelType w:val="multilevel"/>
    <w:tmpl w:val="3908265A"/>
    <w:lvl w:ilvl="0">
      <w:start w:val="1"/>
      <w:numFmt w:val="lowerLetter"/>
      <w:lvlText w:val="(%1)"/>
      <w:lvlJc w:val="left"/>
      <w:pPr>
        <w:ind w:left="1148" w:hanging="360"/>
      </w:pPr>
      <w:rPr>
        <w:rFonts w:hint="default"/>
        <w:b w:val="0"/>
        <w:i/>
      </w:rPr>
    </w:lvl>
    <w:lvl w:ilvl="1">
      <w:start w:val="1"/>
      <w:numFmt w:val="lowerRoman"/>
      <w:lvlText w:val="(%2)"/>
      <w:lvlJc w:val="left"/>
      <w:pPr>
        <w:ind w:left="222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8" w:hanging="180"/>
      </w:pPr>
    </w:lvl>
    <w:lvl w:ilvl="3">
      <w:start w:val="1"/>
      <w:numFmt w:val="decimal"/>
      <w:lvlText w:val="%4."/>
      <w:lvlJc w:val="left"/>
      <w:pPr>
        <w:ind w:left="3308" w:hanging="360"/>
      </w:pPr>
    </w:lvl>
    <w:lvl w:ilvl="4">
      <w:start w:val="1"/>
      <w:numFmt w:val="lowerLetter"/>
      <w:lvlText w:val="%5."/>
      <w:lvlJc w:val="left"/>
      <w:pPr>
        <w:ind w:left="4028" w:hanging="360"/>
      </w:pPr>
    </w:lvl>
    <w:lvl w:ilvl="5">
      <w:start w:val="1"/>
      <w:numFmt w:val="lowerRoman"/>
      <w:lvlText w:val="%6."/>
      <w:lvlJc w:val="right"/>
      <w:pPr>
        <w:ind w:left="4748" w:hanging="180"/>
      </w:pPr>
    </w:lvl>
    <w:lvl w:ilvl="6">
      <w:start w:val="1"/>
      <w:numFmt w:val="decimal"/>
      <w:lvlText w:val="%7."/>
      <w:lvlJc w:val="left"/>
      <w:pPr>
        <w:ind w:left="5468" w:hanging="360"/>
      </w:pPr>
    </w:lvl>
    <w:lvl w:ilvl="7">
      <w:start w:val="1"/>
      <w:numFmt w:val="lowerLetter"/>
      <w:lvlText w:val="%8."/>
      <w:lvlJc w:val="left"/>
      <w:pPr>
        <w:ind w:left="6188" w:hanging="360"/>
      </w:pPr>
    </w:lvl>
    <w:lvl w:ilvl="8">
      <w:start w:val="1"/>
      <w:numFmt w:val="lowerRoman"/>
      <w:lvlText w:val="%9."/>
      <w:lvlJc w:val="right"/>
      <w:pPr>
        <w:ind w:left="6908" w:hanging="180"/>
      </w:pPr>
    </w:lvl>
  </w:abstractNum>
  <w:abstractNum w:abstractNumId="17" w15:restartNumberingAfterBreak="0">
    <w:nsid w:val="3B212A33"/>
    <w:multiLevelType w:val="singleLevel"/>
    <w:tmpl w:val="3B212A33"/>
    <w:lvl w:ilvl="0">
      <w:start w:val="1"/>
      <w:numFmt w:val="lowerLetter"/>
      <w:lvlText w:val="(%1)"/>
      <w:lvlJc w:val="left"/>
      <w:pPr>
        <w:tabs>
          <w:tab w:val="left" w:pos="1778"/>
        </w:tabs>
        <w:ind w:left="1778" w:hanging="360"/>
      </w:pPr>
      <w:rPr>
        <w:rFonts w:hint="default"/>
        <w:i/>
      </w:rPr>
    </w:lvl>
  </w:abstractNum>
  <w:abstractNum w:abstractNumId="18" w15:restartNumberingAfterBreak="0">
    <w:nsid w:val="447C0DB9"/>
    <w:multiLevelType w:val="singleLevel"/>
    <w:tmpl w:val="447C0DB9"/>
    <w:lvl w:ilvl="0">
      <w:start w:val="2"/>
      <w:numFmt w:val="decimal"/>
      <w:suff w:val="space"/>
      <w:lvlText w:val="(%1)"/>
      <w:lvlJc w:val="left"/>
    </w:lvl>
  </w:abstractNum>
  <w:abstractNum w:abstractNumId="19" w15:restartNumberingAfterBreak="0">
    <w:nsid w:val="48912100"/>
    <w:multiLevelType w:val="multilevel"/>
    <w:tmpl w:val="48912100"/>
    <w:lvl w:ilvl="0">
      <w:start w:val="1"/>
      <w:numFmt w:val="lowerLetter"/>
      <w:lvlText w:val="(%1)"/>
      <w:lvlJc w:val="left"/>
      <w:pPr>
        <w:ind w:left="1170" w:hanging="360"/>
      </w:pPr>
      <w:rPr>
        <w:rFonts w:hint="default"/>
        <w:i/>
        <w:iCs/>
      </w:rPr>
    </w:lvl>
    <w:lvl w:ilvl="1">
      <w:start w:val="1"/>
      <w:numFmt w:val="lowerLetter"/>
      <w:lvlText w:val="%2."/>
      <w:lvlJc w:val="left"/>
      <w:pPr>
        <w:ind w:left="2043" w:hanging="360"/>
      </w:pPr>
    </w:lvl>
    <w:lvl w:ilvl="2">
      <w:start w:val="1"/>
      <w:numFmt w:val="lowerRoman"/>
      <w:lvlText w:val="%3."/>
      <w:lvlJc w:val="right"/>
      <w:pPr>
        <w:ind w:left="2763" w:hanging="180"/>
      </w:pPr>
    </w:lvl>
    <w:lvl w:ilvl="3">
      <w:start w:val="1"/>
      <w:numFmt w:val="decimal"/>
      <w:lvlText w:val="%4."/>
      <w:lvlJc w:val="left"/>
      <w:pPr>
        <w:ind w:left="3483" w:hanging="360"/>
      </w:pPr>
    </w:lvl>
    <w:lvl w:ilvl="4">
      <w:start w:val="1"/>
      <w:numFmt w:val="lowerLetter"/>
      <w:lvlText w:val="%5."/>
      <w:lvlJc w:val="left"/>
      <w:pPr>
        <w:ind w:left="4203" w:hanging="360"/>
      </w:pPr>
    </w:lvl>
    <w:lvl w:ilvl="5">
      <w:start w:val="1"/>
      <w:numFmt w:val="lowerRoman"/>
      <w:lvlText w:val="%6."/>
      <w:lvlJc w:val="right"/>
      <w:pPr>
        <w:ind w:left="4923" w:hanging="180"/>
      </w:pPr>
    </w:lvl>
    <w:lvl w:ilvl="6">
      <w:start w:val="1"/>
      <w:numFmt w:val="decimal"/>
      <w:lvlText w:val="%7."/>
      <w:lvlJc w:val="left"/>
      <w:pPr>
        <w:ind w:left="5643" w:hanging="360"/>
      </w:pPr>
    </w:lvl>
    <w:lvl w:ilvl="7">
      <w:start w:val="1"/>
      <w:numFmt w:val="lowerLetter"/>
      <w:lvlText w:val="%8."/>
      <w:lvlJc w:val="left"/>
      <w:pPr>
        <w:ind w:left="6363" w:hanging="360"/>
      </w:pPr>
    </w:lvl>
    <w:lvl w:ilvl="8">
      <w:start w:val="1"/>
      <w:numFmt w:val="lowerRoman"/>
      <w:lvlText w:val="%9."/>
      <w:lvlJc w:val="right"/>
      <w:pPr>
        <w:ind w:left="7083" w:hanging="180"/>
      </w:pPr>
    </w:lvl>
  </w:abstractNum>
  <w:abstractNum w:abstractNumId="20" w15:restartNumberingAfterBreak="0">
    <w:nsid w:val="5C614D4A"/>
    <w:multiLevelType w:val="multilevel"/>
    <w:tmpl w:val="5C61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96AAE"/>
    <w:multiLevelType w:val="multilevel"/>
    <w:tmpl w:val="60B96AAE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FE360B"/>
    <w:multiLevelType w:val="multilevel"/>
    <w:tmpl w:val="64FE360B"/>
    <w:lvl w:ilvl="0">
      <w:start w:val="1"/>
      <w:numFmt w:val="lowerRoman"/>
      <w:lvlText w:val="(%1)"/>
      <w:lvlJc w:val="right"/>
      <w:pPr>
        <w:ind w:left="12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A742C9B"/>
    <w:multiLevelType w:val="multilevel"/>
    <w:tmpl w:val="6A742C9B"/>
    <w:lvl w:ilvl="0">
      <w:start w:val="1"/>
      <w:numFmt w:val="lowerLetter"/>
      <w:lvlText w:val="(%1)"/>
      <w:lvlJc w:val="left"/>
      <w:pPr>
        <w:ind w:left="1146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1F10697"/>
    <w:multiLevelType w:val="singleLevel"/>
    <w:tmpl w:val="71F10697"/>
    <w:lvl w:ilvl="0">
      <w:start w:val="1"/>
      <w:numFmt w:val="lowerLetter"/>
      <w:lvlText w:val="(%1)"/>
      <w:lvlJc w:val="left"/>
      <w:pPr>
        <w:tabs>
          <w:tab w:val="left" w:pos="2153"/>
        </w:tabs>
        <w:ind w:left="2153" w:hanging="735"/>
      </w:pPr>
      <w:rPr>
        <w:rFonts w:hint="default"/>
        <w:i/>
      </w:rPr>
    </w:lvl>
  </w:abstractNum>
  <w:abstractNum w:abstractNumId="25" w15:restartNumberingAfterBreak="0">
    <w:nsid w:val="7B041D45"/>
    <w:multiLevelType w:val="multilevel"/>
    <w:tmpl w:val="7B041D45"/>
    <w:lvl w:ilvl="0">
      <w:start w:val="1"/>
      <w:numFmt w:val="lowerRoman"/>
      <w:lvlText w:val="(%1)"/>
      <w:lvlJc w:val="right"/>
      <w:pPr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num w:numId="1" w16cid:durableId="1327130193">
    <w:abstractNumId w:val="3"/>
  </w:num>
  <w:num w:numId="2" w16cid:durableId="994920584">
    <w:abstractNumId w:val="25"/>
  </w:num>
  <w:num w:numId="3" w16cid:durableId="1631788897">
    <w:abstractNumId w:val="14"/>
  </w:num>
  <w:num w:numId="4" w16cid:durableId="1227495297">
    <w:abstractNumId w:val="9"/>
  </w:num>
  <w:num w:numId="5" w16cid:durableId="1710183702">
    <w:abstractNumId w:val="16"/>
  </w:num>
  <w:num w:numId="6" w16cid:durableId="1068571240">
    <w:abstractNumId w:val="11"/>
  </w:num>
  <w:num w:numId="7" w16cid:durableId="93331702">
    <w:abstractNumId w:val="5"/>
  </w:num>
  <w:num w:numId="8" w16cid:durableId="764881749">
    <w:abstractNumId w:val="6"/>
  </w:num>
  <w:num w:numId="9" w16cid:durableId="220873846">
    <w:abstractNumId w:val="21"/>
  </w:num>
  <w:num w:numId="10" w16cid:durableId="1151409315">
    <w:abstractNumId w:val="22"/>
  </w:num>
  <w:num w:numId="11" w16cid:durableId="341014799">
    <w:abstractNumId w:val="8"/>
  </w:num>
  <w:num w:numId="12" w16cid:durableId="312762486">
    <w:abstractNumId w:val="19"/>
  </w:num>
  <w:num w:numId="13" w16cid:durableId="932275014">
    <w:abstractNumId w:val="1"/>
  </w:num>
  <w:num w:numId="14" w16cid:durableId="2146311557">
    <w:abstractNumId w:val="15"/>
  </w:num>
  <w:num w:numId="15" w16cid:durableId="1276523608">
    <w:abstractNumId w:val="17"/>
  </w:num>
  <w:num w:numId="16" w16cid:durableId="1020280323">
    <w:abstractNumId w:val="10"/>
  </w:num>
  <w:num w:numId="17" w16cid:durableId="798256018">
    <w:abstractNumId w:val="24"/>
  </w:num>
  <w:num w:numId="18" w16cid:durableId="796071659">
    <w:abstractNumId w:val="2"/>
  </w:num>
  <w:num w:numId="19" w16cid:durableId="1484614675">
    <w:abstractNumId w:val="23"/>
  </w:num>
  <w:num w:numId="20" w16cid:durableId="312950001">
    <w:abstractNumId w:val="12"/>
  </w:num>
  <w:num w:numId="21" w16cid:durableId="2020230955">
    <w:abstractNumId w:val="18"/>
  </w:num>
  <w:num w:numId="22" w16cid:durableId="1307515977">
    <w:abstractNumId w:val="0"/>
  </w:num>
  <w:num w:numId="23" w16cid:durableId="670646431">
    <w:abstractNumId w:val="7"/>
  </w:num>
  <w:num w:numId="24" w16cid:durableId="604851985">
    <w:abstractNumId w:val="4"/>
  </w:num>
  <w:num w:numId="25" w16cid:durableId="1544754737">
    <w:abstractNumId w:val="20"/>
  </w:num>
  <w:num w:numId="26" w16cid:durableId="17546254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5B"/>
    <w:rsid w:val="00006B36"/>
    <w:rsid w:val="00010B93"/>
    <w:rsid w:val="0001180B"/>
    <w:rsid w:val="00026145"/>
    <w:rsid w:val="0003390B"/>
    <w:rsid w:val="000355C1"/>
    <w:rsid w:val="000435BD"/>
    <w:rsid w:val="00043A08"/>
    <w:rsid w:val="000454E5"/>
    <w:rsid w:val="000477F2"/>
    <w:rsid w:val="00050551"/>
    <w:rsid w:val="0005259A"/>
    <w:rsid w:val="00053777"/>
    <w:rsid w:val="00055EE8"/>
    <w:rsid w:val="00056768"/>
    <w:rsid w:val="000575B7"/>
    <w:rsid w:val="0006117F"/>
    <w:rsid w:val="00061FEA"/>
    <w:rsid w:val="00072387"/>
    <w:rsid w:val="00077396"/>
    <w:rsid w:val="000812D9"/>
    <w:rsid w:val="00081871"/>
    <w:rsid w:val="00081EB8"/>
    <w:rsid w:val="0008384D"/>
    <w:rsid w:val="00084368"/>
    <w:rsid w:val="000906F9"/>
    <w:rsid w:val="00093135"/>
    <w:rsid w:val="000939AC"/>
    <w:rsid w:val="000A11C7"/>
    <w:rsid w:val="000A1648"/>
    <w:rsid w:val="000A1A4B"/>
    <w:rsid w:val="000A3F4C"/>
    <w:rsid w:val="000A7197"/>
    <w:rsid w:val="000B28C5"/>
    <w:rsid w:val="000B57FC"/>
    <w:rsid w:val="000B62A0"/>
    <w:rsid w:val="000C1105"/>
    <w:rsid w:val="000C28F0"/>
    <w:rsid w:val="000C366D"/>
    <w:rsid w:val="000C6D97"/>
    <w:rsid w:val="000D05EC"/>
    <w:rsid w:val="000D0F49"/>
    <w:rsid w:val="000D601F"/>
    <w:rsid w:val="000E4050"/>
    <w:rsid w:val="000E60B2"/>
    <w:rsid w:val="00106316"/>
    <w:rsid w:val="00112275"/>
    <w:rsid w:val="001146A0"/>
    <w:rsid w:val="00115E79"/>
    <w:rsid w:val="001165BF"/>
    <w:rsid w:val="001212AC"/>
    <w:rsid w:val="00121DBA"/>
    <w:rsid w:val="00122078"/>
    <w:rsid w:val="0012644B"/>
    <w:rsid w:val="001270EE"/>
    <w:rsid w:val="00133FC4"/>
    <w:rsid w:val="001373B7"/>
    <w:rsid w:val="001406C0"/>
    <w:rsid w:val="00141104"/>
    <w:rsid w:val="00141840"/>
    <w:rsid w:val="00143C6C"/>
    <w:rsid w:val="00146563"/>
    <w:rsid w:val="00146876"/>
    <w:rsid w:val="0015739B"/>
    <w:rsid w:val="00161675"/>
    <w:rsid w:val="001718B2"/>
    <w:rsid w:val="00184650"/>
    <w:rsid w:val="001853B7"/>
    <w:rsid w:val="00192B09"/>
    <w:rsid w:val="001936E4"/>
    <w:rsid w:val="00197885"/>
    <w:rsid w:val="001B5DDE"/>
    <w:rsid w:val="001C0011"/>
    <w:rsid w:val="001C02DB"/>
    <w:rsid w:val="001C02F6"/>
    <w:rsid w:val="001C0685"/>
    <w:rsid w:val="001C69C1"/>
    <w:rsid w:val="001C702E"/>
    <w:rsid w:val="001D4909"/>
    <w:rsid w:val="001F0279"/>
    <w:rsid w:val="001F119B"/>
    <w:rsid w:val="001F2E0D"/>
    <w:rsid w:val="001F6E70"/>
    <w:rsid w:val="00202BBB"/>
    <w:rsid w:val="002041A4"/>
    <w:rsid w:val="00205EEE"/>
    <w:rsid w:val="002070E5"/>
    <w:rsid w:val="00211A8B"/>
    <w:rsid w:val="002137C6"/>
    <w:rsid w:val="002162FF"/>
    <w:rsid w:val="002205AD"/>
    <w:rsid w:val="00224B2F"/>
    <w:rsid w:val="00224F6F"/>
    <w:rsid w:val="00225E95"/>
    <w:rsid w:val="0023142C"/>
    <w:rsid w:val="00232B44"/>
    <w:rsid w:val="002405E0"/>
    <w:rsid w:val="00242829"/>
    <w:rsid w:val="00245BC9"/>
    <w:rsid w:val="00251248"/>
    <w:rsid w:val="00251817"/>
    <w:rsid w:val="002523D7"/>
    <w:rsid w:val="00255364"/>
    <w:rsid w:val="002567AD"/>
    <w:rsid w:val="00256AF2"/>
    <w:rsid w:val="002640A3"/>
    <w:rsid w:val="00275815"/>
    <w:rsid w:val="00275DBE"/>
    <w:rsid w:val="00276BBD"/>
    <w:rsid w:val="00277ADF"/>
    <w:rsid w:val="00282052"/>
    <w:rsid w:val="00282EAF"/>
    <w:rsid w:val="002915E2"/>
    <w:rsid w:val="00294C7F"/>
    <w:rsid w:val="00295FB4"/>
    <w:rsid w:val="002A6D75"/>
    <w:rsid w:val="002B0E3B"/>
    <w:rsid w:val="002B1040"/>
    <w:rsid w:val="002B15B2"/>
    <w:rsid w:val="002B1988"/>
    <w:rsid w:val="002B21A7"/>
    <w:rsid w:val="002B6638"/>
    <w:rsid w:val="002C25C6"/>
    <w:rsid w:val="002C7F77"/>
    <w:rsid w:val="002D1A16"/>
    <w:rsid w:val="002E10F2"/>
    <w:rsid w:val="002E4EA7"/>
    <w:rsid w:val="002E76E8"/>
    <w:rsid w:val="00303133"/>
    <w:rsid w:val="00304B0B"/>
    <w:rsid w:val="003050E6"/>
    <w:rsid w:val="003054B2"/>
    <w:rsid w:val="00306F3B"/>
    <w:rsid w:val="00307002"/>
    <w:rsid w:val="00312910"/>
    <w:rsid w:val="00314267"/>
    <w:rsid w:val="0031704D"/>
    <w:rsid w:val="003207DA"/>
    <w:rsid w:val="00320935"/>
    <w:rsid w:val="003224E3"/>
    <w:rsid w:val="003225D5"/>
    <w:rsid w:val="00324169"/>
    <w:rsid w:val="00327222"/>
    <w:rsid w:val="003301C0"/>
    <w:rsid w:val="00331DED"/>
    <w:rsid w:val="00332585"/>
    <w:rsid w:val="00341354"/>
    <w:rsid w:val="0034716A"/>
    <w:rsid w:val="00353A45"/>
    <w:rsid w:val="00353C6B"/>
    <w:rsid w:val="00357938"/>
    <w:rsid w:val="00360648"/>
    <w:rsid w:val="00363E69"/>
    <w:rsid w:val="00365620"/>
    <w:rsid w:val="00370A8F"/>
    <w:rsid w:val="00370EA0"/>
    <w:rsid w:val="003713BB"/>
    <w:rsid w:val="00371D1A"/>
    <w:rsid w:val="00375E1D"/>
    <w:rsid w:val="0038262E"/>
    <w:rsid w:val="00386359"/>
    <w:rsid w:val="0039300D"/>
    <w:rsid w:val="003A702C"/>
    <w:rsid w:val="003C0501"/>
    <w:rsid w:val="003C2195"/>
    <w:rsid w:val="003D41E8"/>
    <w:rsid w:val="003D5652"/>
    <w:rsid w:val="003E02F2"/>
    <w:rsid w:val="003E3805"/>
    <w:rsid w:val="003E415A"/>
    <w:rsid w:val="003E5C3E"/>
    <w:rsid w:val="003F0417"/>
    <w:rsid w:val="003F04FE"/>
    <w:rsid w:val="003F0C1B"/>
    <w:rsid w:val="004005AE"/>
    <w:rsid w:val="00400ABF"/>
    <w:rsid w:val="00401F49"/>
    <w:rsid w:val="004139C6"/>
    <w:rsid w:val="00414580"/>
    <w:rsid w:val="00414D72"/>
    <w:rsid w:val="00422D3D"/>
    <w:rsid w:val="004230D6"/>
    <w:rsid w:val="00425448"/>
    <w:rsid w:val="00427BC7"/>
    <w:rsid w:val="00430C6F"/>
    <w:rsid w:val="00435A23"/>
    <w:rsid w:val="00436E7F"/>
    <w:rsid w:val="00437038"/>
    <w:rsid w:val="00441E2D"/>
    <w:rsid w:val="00443E5B"/>
    <w:rsid w:val="004565C6"/>
    <w:rsid w:val="00463125"/>
    <w:rsid w:val="00470F78"/>
    <w:rsid w:val="004735F0"/>
    <w:rsid w:val="0047577A"/>
    <w:rsid w:val="004765D0"/>
    <w:rsid w:val="0048312C"/>
    <w:rsid w:val="004837AB"/>
    <w:rsid w:val="00485BA2"/>
    <w:rsid w:val="004944E3"/>
    <w:rsid w:val="004975DC"/>
    <w:rsid w:val="004976CA"/>
    <w:rsid w:val="00497F6A"/>
    <w:rsid w:val="004A2E2E"/>
    <w:rsid w:val="004A3406"/>
    <w:rsid w:val="004B6FD4"/>
    <w:rsid w:val="004C057D"/>
    <w:rsid w:val="004C382A"/>
    <w:rsid w:val="004C6779"/>
    <w:rsid w:val="004D19C5"/>
    <w:rsid w:val="004D206C"/>
    <w:rsid w:val="004E0865"/>
    <w:rsid w:val="004E2C04"/>
    <w:rsid w:val="004E47E7"/>
    <w:rsid w:val="004F45BA"/>
    <w:rsid w:val="00501FAB"/>
    <w:rsid w:val="005030EF"/>
    <w:rsid w:val="00506BC9"/>
    <w:rsid w:val="0051351F"/>
    <w:rsid w:val="005150E8"/>
    <w:rsid w:val="005154AE"/>
    <w:rsid w:val="00520E45"/>
    <w:rsid w:val="005212E6"/>
    <w:rsid w:val="00526A19"/>
    <w:rsid w:val="0053278D"/>
    <w:rsid w:val="0053545B"/>
    <w:rsid w:val="0054214E"/>
    <w:rsid w:val="00543E6E"/>
    <w:rsid w:val="00544849"/>
    <w:rsid w:val="0054566B"/>
    <w:rsid w:val="00545BCC"/>
    <w:rsid w:val="005463F5"/>
    <w:rsid w:val="0055256A"/>
    <w:rsid w:val="0055677D"/>
    <w:rsid w:val="00562926"/>
    <w:rsid w:val="005631A9"/>
    <w:rsid w:val="005637C9"/>
    <w:rsid w:val="0057063E"/>
    <w:rsid w:val="00572970"/>
    <w:rsid w:val="00574DEC"/>
    <w:rsid w:val="00577310"/>
    <w:rsid w:val="00585B78"/>
    <w:rsid w:val="005933D9"/>
    <w:rsid w:val="005946BB"/>
    <w:rsid w:val="00596039"/>
    <w:rsid w:val="005962FB"/>
    <w:rsid w:val="00596618"/>
    <w:rsid w:val="00596678"/>
    <w:rsid w:val="0059669B"/>
    <w:rsid w:val="00596F19"/>
    <w:rsid w:val="00597AA9"/>
    <w:rsid w:val="005A6B77"/>
    <w:rsid w:val="005B2165"/>
    <w:rsid w:val="005B44A1"/>
    <w:rsid w:val="005B5E63"/>
    <w:rsid w:val="005D4035"/>
    <w:rsid w:val="005E43FF"/>
    <w:rsid w:val="005E4EE0"/>
    <w:rsid w:val="005F1A44"/>
    <w:rsid w:val="005F1E96"/>
    <w:rsid w:val="005F26C1"/>
    <w:rsid w:val="005F4C81"/>
    <w:rsid w:val="00604B5B"/>
    <w:rsid w:val="00606C28"/>
    <w:rsid w:val="00611C9C"/>
    <w:rsid w:val="00612BBF"/>
    <w:rsid w:val="00617974"/>
    <w:rsid w:val="0062660D"/>
    <w:rsid w:val="00627CBE"/>
    <w:rsid w:val="00630648"/>
    <w:rsid w:val="006332BB"/>
    <w:rsid w:val="0063342B"/>
    <w:rsid w:val="00633EBE"/>
    <w:rsid w:val="00637830"/>
    <w:rsid w:val="00645ED1"/>
    <w:rsid w:val="00650C1A"/>
    <w:rsid w:val="00655C55"/>
    <w:rsid w:val="006615E5"/>
    <w:rsid w:val="00661C9F"/>
    <w:rsid w:val="00663084"/>
    <w:rsid w:val="00666260"/>
    <w:rsid w:val="006715BA"/>
    <w:rsid w:val="006763F6"/>
    <w:rsid w:val="006908BD"/>
    <w:rsid w:val="00691A4C"/>
    <w:rsid w:val="00694C54"/>
    <w:rsid w:val="0069738D"/>
    <w:rsid w:val="006A1777"/>
    <w:rsid w:val="006B144A"/>
    <w:rsid w:val="006B1A22"/>
    <w:rsid w:val="006B1CE0"/>
    <w:rsid w:val="006B5D32"/>
    <w:rsid w:val="006B6E3D"/>
    <w:rsid w:val="006E5177"/>
    <w:rsid w:val="006E70A7"/>
    <w:rsid w:val="006F13DE"/>
    <w:rsid w:val="006F1CD4"/>
    <w:rsid w:val="006F3E58"/>
    <w:rsid w:val="006F76E1"/>
    <w:rsid w:val="00702BCD"/>
    <w:rsid w:val="00702CD4"/>
    <w:rsid w:val="00705C87"/>
    <w:rsid w:val="00707114"/>
    <w:rsid w:val="00715E9C"/>
    <w:rsid w:val="00723D65"/>
    <w:rsid w:val="00727E52"/>
    <w:rsid w:val="007326AC"/>
    <w:rsid w:val="00737D2E"/>
    <w:rsid w:val="007514D2"/>
    <w:rsid w:val="007530D8"/>
    <w:rsid w:val="00757350"/>
    <w:rsid w:val="007630E7"/>
    <w:rsid w:val="007670AA"/>
    <w:rsid w:val="007670C6"/>
    <w:rsid w:val="007678A3"/>
    <w:rsid w:val="00771339"/>
    <w:rsid w:val="00771EA1"/>
    <w:rsid w:val="007724AD"/>
    <w:rsid w:val="00780791"/>
    <w:rsid w:val="00781FAE"/>
    <w:rsid w:val="00784E73"/>
    <w:rsid w:val="00792A57"/>
    <w:rsid w:val="00796E0E"/>
    <w:rsid w:val="007A5A8D"/>
    <w:rsid w:val="007A7645"/>
    <w:rsid w:val="007A7844"/>
    <w:rsid w:val="007B2446"/>
    <w:rsid w:val="007B5594"/>
    <w:rsid w:val="007B5D07"/>
    <w:rsid w:val="007B6E1C"/>
    <w:rsid w:val="007B79D9"/>
    <w:rsid w:val="007B7AA0"/>
    <w:rsid w:val="007B7BF6"/>
    <w:rsid w:val="007C1ACA"/>
    <w:rsid w:val="007C4668"/>
    <w:rsid w:val="007C5323"/>
    <w:rsid w:val="007C76C9"/>
    <w:rsid w:val="007D2FBC"/>
    <w:rsid w:val="007D612C"/>
    <w:rsid w:val="007E0EBC"/>
    <w:rsid w:val="007E30F5"/>
    <w:rsid w:val="007E6E40"/>
    <w:rsid w:val="007F3716"/>
    <w:rsid w:val="007F55F7"/>
    <w:rsid w:val="008003C4"/>
    <w:rsid w:val="0080154C"/>
    <w:rsid w:val="00802046"/>
    <w:rsid w:val="008056D4"/>
    <w:rsid w:val="008060AD"/>
    <w:rsid w:val="00811E6B"/>
    <w:rsid w:val="008127B9"/>
    <w:rsid w:val="00815916"/>
    <w:rsid w:val="00834B12"/>
    <w:rsid w:val="00840C04"/>
    <w:rsid w:val="00841D0F"/>
    <w:rsid w:val="00846C71"/>
    <w:rsid w:val="00847723"/>
    <w:rsid w:val="00856985"/>
    <w:rsid w:val="008646DC"/>
    <w:rsid w:val="00864B9D"/>
    <w:rsid w:val="008764E2"/>
    <w:rsid w:val="00877EB9"/>
    <w:rsid w:val="008817EE"/>
    <w:rsid w:val="00882317"/>
    <w:rsid w:val="00884FEA"/>
    <w:rsid w:val="0088567D"/>
    <w:rsid w:val="00886A2D"/>
    <w:rsid w:val="00887D52"/>
    <w:rsid w:val="00887F42"/>
    <w:rsid w:val="00890B71"/>
    <w:rsid w:val="008932A3"/>
    <w:rsid w:val="00893AC4"/>
    <w:rsid w:val="008947A5"/>
    <w:rsid w:val="00896413"/>
    <w:rsid w:val="008A081F"/>
    <w:rsid w:val="008A33AE"/>
    <w:rsid w:val="008A4147"/>
    <w:rsid w:val="008B1E65"/>
    <w:rsid w:val="008B35F5"/>
    <w:rsid w:val="008B4747"/>
    <w:rsid w:val="008B68E1"/>
    <w:rsid w:val="008B7B14"/>
    <w:rsid w:val="008C38DB"/>
    <w:rsid w:val="008C45A2"/>
    <w:rsid w:val="008D6F31"/>
    <w:rsid w:val="008E410F"/>
    <w:rsid w:val="008E6D7F"/>
    <w:rsid w:val="008F223F"/>
    <w:rsid w:val="008F41B2"/>
    <w:rsid w:val="008F48BF"/>
    <w:rsid w:val="008F60BB"/>
    <w:rsid w:val="009001F2"/>
    <w:rsid w:val="0090720A"/>
    <w:rsid w:val="00907BBB"/>
    <w:rsid w:val="00913E77"/>
    <w:rsid w:val="00914266"/>
    <w:rsid w:val="009257F5"/>
    <w:rsid w:val="00930B39"/>
    <w:rsid w:val="009343F6"/>
    <w:rsid w:val="009379CB"/>
    <w:rsid w:val="00940B83"/>
    <w:rsid w:val="00941CC3"/>
    <w:rsid w:val="00943EB4"/>
    <w:rsid w:val="0094612B"/>
    <w:rsid w:val="00950E36"/>
    <w:rsid w:val="00953FA4"/>
    <w:rsid w:val="00955D0B"/>
    <w:rsid w:val="0096043B"/>
    <w:rsid w:val="00962984"/>
    <w:rsid w:val="009743C7"/>
    <w:rsid w:val="00976BBC"/>
    <w:rsid w:val="009824EF"/>
    <w:rsid w:val="00984C6C"/>
    <w:rsid w:val="00990C08"/>
    <w:rsid w:val="00994534"/>
    <w:rsid w:val="009948B4"/>
    <w:rsid w:val="009961D3"/>
    <w:rsid w:val="009A4512"/>
    <w:rsid w:val="009A5AC5"/>
    <w:rsid w:val="009A6EBF"/>
    <w:rsid w:val="009B0078"/>
    <w:rsid w:val="009B2BFC"/>
    <w:rsid w:val="009B2FED"/>
    <w:rsid w:val="009C04FF"/>
    <w:rsid w:val="009C4745"/>
    <w:rsid w:val="009D437E"/>
    <w:rsid w:val="009D6C8F"/>
    <w:rsid w:val="009E0ADA"/>
    <w:rsid w:val="009E4CC4"/>
    <w:rsid w:val="009E6862"/>
    <w:rsid w:val="009F29D7"/>
    <w:rsid w:val="009F5524"/>
    <w:rsid w:val="00A00743"/>
    <w:rsid w:val="00A01E37"/>
    <w:rsid w:val="00A028A0"/>
    <w:rsid w:val="00A04C77"/>
    <w:rsid w:val="00A10172"/>
    <w:rsid w:val="00A11187"/>
    <w:rsid w:val="00A15323"/>
    <w:rsid w:val="00A1749F"/>
    <w:rsid w:val="00A21D8E"/>
    <w:rsid w:val="00A23B7B"/>
    <w:rsid w:val="00A27A53"/>
    <w:rsid w:val="00A34173"/>
    <w:rsid w:val="00A34455"/>
    <w:rsid w:val="00A34738"/>
    <w:rsid w:val="00A34910"/>
    <w:rsid w:val="00A52698"/>
    <w:rsid w:val="00A53B36"/>
    <w:rsid w:val="00A55B80"/>
    <w:rsid w:val="00A56A8D"/>
    <w:rsid w:val="00A7029B"/>
    <w:rsid w:val="00A738B8"/>
    <w:rsid w:val="00A75731"/>
    <w:rsid w:val="00A85985"/>
    <w:rsid w:val="00A951F7"/>
    <w:rsid w:val="00A95911"/>
    <w:rsid w:val="00A96DC1"/>
    <w:rsid w:val="00AA475F"/>
    <w:rsid w:val="00AB051D"/>
    <w:rsid w:val="00AB27B3"/>
    <w:rsid w:val="00AB57FD"/>
    <w:rsid w:val="00AB62D8"/>
    <w:rsid w:val="00AC0C99"/>
    <w:rsid w:val="00AC16D5"/>
    <w:rsid w:val="00AD3A22"/>
    <w:rsid w:val="00AD6C2F"/>
    <w:rsid w:val="00AE5E0F"/>
    <w:rsid w:val="00AF607C"/>
    <w:rsid w:val="00B01344"/>
    <w:rsid w:val="00B07BDF"/>
    <w:rsid w:val="00B118DD"/>
    <w:rsid w:val="00B1345E"/>
    <w:rsid w:val="00B13BCF"/>
    <w:rsid w:val="00B16918"/>
    <w:rsid w:val="00B210F7"/>
    <w:rsid w:val="00B22167"/>
    <w:rsid w:val="00B24A90"/>
    <w:rsid w:val="00B2759A"/>
    <w:rsid w:val="00B31D99"/>
    <w:rsid w:val="00B33A69"/>
    <w:rsid w:val="00B34B2B"/>
    <w:rsid w:val="00B36E14"/>
    <w:rsid w:val="00B464AA"/>
    <w:rsid w:val="00B52460"/>
    <w:rsid w:val="00B54B85"/>
    <w:rsid w:val="00B5689F"/>
    <w:rsid w:val="00B57B0A"/>
    <w:rsid w:val="00B60353"/>
    <w:rsid w:val="00B645CC"/>
    <w:rsid w:val="00B74A2B"/>
    <w:rsid w:val="00B7510E"/>
    <w:rsid w:val="00B77530"/>
    <w:rsid w:val="00B81016"/>
    <w:rsid w:val="00B8121E"/>
    <w:rsid w:val="00B85FB1"/>
    <w:rsid w:val="00B900FB"/>
    <w:rsid w:val="00B91D05"/>
    <w:rsid w:val="00B91D19"/>
    <w:rsid w:val="00B93434"/>
    <w:rsid w:val="00B960F8"/>
    <w:rsid w:val="00B96CDF"/>
    <w:rsid w:val="00BA38DC"/>
    <w:rsid w:val="00BA7625"/>
    <w:rsid w:val="00BB3C0A"/>
    <w:rsid w:val="00BB52B0"/>
    <w:rsid w:val="00BB5DC6"/>
    <w:rsid w:val="00BC11B0"/>
    <w:rsid w:val="00BC1CEF"/>
    <w:rsid w:val="00BC34DA"/>
    <w:rsid w:val="00BD3286"/>
    <w:rsid w:val="00BD39BB"/>
    <w:rsid w:val="00BD6DB4"/>
    <w:rsid w:val="00BD7C21"/>
    <w:rsid w:val="00BE5D41"/>
    <w:rsid w:val="00BE74CB"/>
    <w:rsid w:val="00BF28DA"/>
    <w:rsid w:val="00BF2F6F"/>
    <w:rsid w:val="00BF4167"/>
    <w:rsid w:val="00BF5D8D"/>
    <w:rsid w:val="00BF5E3F"/>
    <w:rsid w:val="00C0389B"/>
    <w:rsid w:val="00C072E8"/>
    <w:rsid w:val="00C1394C"/>
    <w:rsid w:val="00C1524D"/>
    <w:rsid w:val="00C154C1"/>
    <w:rsid w:val="00C1680C"/>
    <w:rsid w:val="00C21BC4"/>
    <w:rsid w:val="00C24797"/>
    <w:rsid w:val="00C26F96"/>
    <w:rsid w:val="00C3546D"/>
    <w:rsid w:val="00C36409"/>
    <w:rsid w:val="00C374CC"/>
    <w:rsid w:val="00C429C6"/>
    <w:rsid w:val="00C532C6"/>
    <w:rsid w:val="00C55471"/>
    <w:rsid w:val="00C7436C"/>
    <w:rsid w:val="00C75E96"/>
    <w:rsid w:val="00C75F73"/>
    <w:rsid w:val="00C90218"/>
    <w:rsid w:val="00C97A13"/>
    <w:rsid w:val="00CA02D8"/>
    <w:rsid w:val="00CA35F6"/>
    <w:rsid w:val="00CA3A0D"/>
    <w:rsid w:val="00CA6FBF"/>
    <w:rsid w:val="00CB54B8"/>
    <w:rsid w:val="00CB77F5"/>
    <w:rsid w:val="00CC2E4C"/>
    <w:rsid w:val="00CD05C1"/>
    <w:rsid w:val="00CD0E51"/>
    <w:rsid w:val="00CE1359"/>
    <w:rsid w:val="00CE1DA7"/>
    <w:rsid w:val="00CE4DDB"/>
    <w:rsid w:val="00CF13FD"/>
    <w:rsid w:val="00CF5821"/>
    <w:rsid w:val="00D07D3B"/>
    <w:rsid w:val="00D11474"/>
    <w:rsid w:val="00D153B3"/>
    <w:rsid w:val="00D1601B"/>
    <w:rsid w:val="00D2110C"/>
    <w:rsid w:val="00D220E2"/>
    <w:rsid w:val="00D31C59"/>
    <w:rsid w:val="00D368DE"/>
    <w:rsid w:val="00D40107"/>
    <w:rsid w:val="00D409EE"/>
    <w:rsid w:val="00D43CD2"/>
    <w:rsid w:val="00D44457"/>
    <w:rsid w:val="00D45791"/>
    <w:rsid w:val="00D462D7"/>
    <w:rsid w:val="00D5164F"/>
    <w:rsid w:val="00D549F6"/>
    <w:rsid w:val="00D54E32"/>
    <w:rsid w:val="00D5556C"/>
    <w:rsid w:val="00D8098A"/>
    <w:rsid w:val="00D837EF"/>
    <w:rsid w:val="00D90B3A"/>
    <w:rsid w:val="00D92402"/>
    <w:rsid w:val="00D925A8"/>
    <w:rsid w:val="00D97570"/>
    <w:rsid w:val="00DA5995"/>
    <w:rsid w:val="00DB20D3"/>
    <w:rsid w:val="00DB6A87"/>
    <w:rsid w:val="00DB6D76"/>
    <w:rsid w:val="00DC297C"/>
    <w:rsid w:val="00DC60A0"/>
    <w:rsid w:val="00DC7468"/>
    <w:rsid w:val="00DD375E"/>
    <w:rsid w:val="00DD4573"/>
    <w:rsid w:val="00DD4660"/>
    <w:rsid w:val="00DD735C"/>
    <w:rsid w:val="00DE5091"/>
    <w:rsid w:val="00DE7211"/>
    <w:rsid w:val="00DF0090"/>
    <w:rsid w:val="00DF1010"/>
    <w:rsid w:val="00DF7EBD"/>
    <w:rsid w:val="00E012F3"/>
    <w:rsid w:val="00E044FE"/>
    <w:rsid w:val="00E0605C"/>
    <w:rsid w:val="00E10795"/>
    <w:rsid w:val="00E13A5F"/>
    <w:rsid w:val="00E30185"/>
    <w:rsid w:val="00E31C5D"/>
    <w:rsid w:val="00E355E0"/>
    <w:rsid w:val="00E37329"/>
    <w:rsid w:val="00E511D7"/>
    <w:rsid w:val="00E56C9B"/>
    <w:rsid w:val="00E577E9"/>
    <w:rsid w:val="00E602FF"/>
    <w:rsid w:val="00E6171F"/>
    <w:rsid w:val="00E62226"/>
    <w:rsid w:val="00E62D99"/>
    <w:rsid w:val="00E638B7"/>
    <w:rsid w:val="00E64211"/>
    <w:rsid w:val="00E67F05"/>
    <w:rsid w:val="00E72CEA"/>
    <w:rsid w:val="00E7392F"/>
    <w:rsid w:val="00E7674B"/>
    <w:rsid w:val="00E822DA"/>
    <w:rsid w:val="00E82C61"/>
    <w:rsid w:val="00E87451"/>
    <w:rsid w:val="00E917D0"/>
    <w:rsid w:val="00EA0909"/>
    <w:rsid w:val="00EA0CBE"/>
    <w:rsid w:val="00EA24D2"/>
    <w:rsid w:val="00EA40C0"/>
    <w:rsid w:val="00EB1992"/>
    <w:rsid w:val="00EB3C5C"/>
    <w:rsid w:val="00EC1215"/>
    <w:rsid w:val="00EC252A"/>
    <w:rsid w:val="00EC3647"/>
    <w:rsid w:val="00EC57B4"/>
    <w:rsid w:val="00EC5A95"/>
    <w:rsid w:val="00ED720B"/>
    <w:rsid w:val="00ED7B24"/>
    <w:rsid w:val="00EF0E7A"/>
    <w:rsid w:val="00EF51FE"/>
    <w:rsid w:val="00EF6D40"/>
    <w:rsid w:val="00EF6EC3"/>
    <w:rsid w:val="00F00F2F"/>
    <w:rsid w:val="00F02053"/>
    <w:rsid w:val="00F05E50"/>
    <w:rsid w:val="00F069EF"/>
    <w:rsid w:val="00F10697"/>
    <w:rsid w:val="00F15886"/>
    <w:rsid w:val="00F16656"/>
    <w:rsid w:val="00F24128"/>
    <w:rsid w:val="00F24E9C"/>
    <w:rsid w:val="00F25671"/>
    <w:rsid w:val="00F25F57"/>
    <w:rsid w:val="00F335D3"/>
    <w:rsid w:val="00F407D4"/>
    <w:rsid w:val="00F47729"/>
    <w:rsid w:val="00F553C2"/>
    <w:rsid w:val="00F56B7A"/>
    <w:rsid w:val="00F626A7"/>
    <w:rsid w:val="00F66500"/>
    <w:rsid w:val="00F71D9A"/>
    <w:rsid w:val="00F747F9"/>
    <w:rsid w:val="00F748BC"/>
    <w:rsid w:val="00F75FA1"/>
    <w:rsid w:val="00F7690E"/>
    <w:rsid w:val="00F77D52"/>
    <w:rsid w:val="00F805BF"/>
    <w:rsid w:val="00F86D33"/>
    <w:rsid w:val="00F90B59"/>
    <w:rsid w:val="00F94871"/>
    <w:rsid w:val="00FA0A52"/>
    <w:rsid w:val="00FA26BB"/>
    <w:rsid w:val="00FA6F2B"/>
    <w:rsid w:val="00FB1FFB"/>
    <w:rsid w:val="00FC1F48"/>
    <w:rsid w:val="00FC4C23"/>
    <w:rsid w:val="00FC5781"/>
    <w:rsid w:val="00FD59AB"/>
    <w:rsid w:val="00FE2873"/>
    <w:rsid w:val="00FE3967"/>
    <w:rsid w:val="099474D7"/>
    <w:rsid w:val="0A624A9B"/>
    <w:rsid w:val="0CC84700"/>
    <w:rsid w:val="114A62FC"/>
    <w:rsid w:val="1A3E0797"/>
    <w:rsid w:val="1C064FEF"/>
    <w:rsid w:val="1ED60329"/>
    <w:rsid w:val="1FAE4192"/>
    <w:rsid w:val="2C0200E6"/>
    <w:rsid w:val="36B03359"/>
    <w:rsid w:val="4162186B"/>
    <w:rsid w:val="41C47A98"/>
    <w:rsid w:val="458714EB"/>
    <w:rsid w:val="499A737F"/>
    <w:rsid w:val="4ABA60DB"/>
    <w:rsid w:val="4DAA2BD5"/>
    <w:rsid w:val="4EE24203"/>
    <w:rsid w:val="52217F33"/>
    <w:rsid w:val="53826434"/>
    <w:rsid w:val="5659588B"/>
    <w:rsid w:val="58C706CC"/>
    <w:rsid w:val="5CA23426"/>
    <w:rsid w:val="5FF43836"/>
    <w:rsid w:val="628E25BE"/>
    <w:rsid w:val="643A1700"/>
    <w:rsid w:val="676D51A9"/>
    <w:rsid w:val="6B7A2A87"/>
    <w:rsid w:val="6BC7587A"/>
    <w:rsid w:val="6F24001E"/>
    <w:rsid w:val="7F22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E613DBB"/>
  <w15:docId w15:val="{BB48B067-76FF-4F55-9682-E61DB10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both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qFormat/>
    <w:pPr>
      <w:jc w:val="both"/>
    </w:pPr>
    <w:rPr>
      <w:sz w:val="18"/>
    </w:rPr>
  </w:style>
  <w:style w:type="paragraph" w:styleId="BodyText3">
    <w:name w:val="Body Text 3"/>
    <w:basedOn w:val="Normal"/>
    <w:link w:val="BodyText3Char"/>
    <w:qFormat/>
    <w:pPr>
      <w:jc w:val="both"/>
    </w:pPr>
    <w:rPr>
      <w:sz w:val="20"/>
    </w:rPr>
  </w:style>
  <w:style w:type="paragraph" w:styleId="BodyTextIndent">
    <w:name w:val="Body Text Indent"/>
    <w:basedOn w:val="Normal"/>
    <w:link w:val="BodyTextIndentChar"/>
    <w:qFormat/>
    <w:pPr>
      <w:ind w:left="720"/>
      <w:jc w:val="both"/>
    </w:pPr>
    <w:rPr>
      <w:sz w:val="20"/>
    </w:rPr>
  </w:style>
  <w:style w:type="paragraph" w:styleId="BodyTextIndent2">
    <w:name w:val="Body Text Indent 2"/>
    <w:basedOn w:val="Normal"/>
    <w:link w:val="BodyTextIndent2Char"/>
    <w:qFormat/>
    <w:pPr>
      <w:ind w:left="720"/>
      <w:jc w:val="both"/>
    </w:pPr>
    <w:rPr>
      <w:sz w:val="18"/>
    </w:rPr>
  </w:style>
  <w:style w:type="paragraph" w:styleId="BodyTextIndent3">
    <w:name w:val="Body Text Indent 3"/>
    <w:basedOn w:val="Normal"/>
    <w:link w:val="BodyTextIndent3Char"/>
    <w:qFormat/>
    <w:pPr>
      <w:ind w:left="720"/>
      <w:jc w:val="both"/>
    </w:pPr>
    <w:rPr>
      <w:sz w:val="16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character" w:customStyle="1" w:styleId="Heading1Char">
    <w:name w:val="Heading 1 Char"/>
    <w:link w:val="Heading1"/>
    <w:qFormat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link w:val="Heading2"/>
    <w:qFormat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3Char">
    <w:name w:val="Heading 3 Char"/>
    <w:link w:val="Heading3"/>
    <w:qFormat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link w:val="Heading4"/>
    <w:qFormat/>
    <w:rPr>
      <w:rFonts w:ascii="Arial" w:eastAsia="Times New Roman" w:hAnsi="Arial" w:cs="Times New Roman"/>
      <w:b/>
      <w:szCs w:val="20"/>
      <w:lang w:val="en-US"/>
    </w:rPr>
  </w:style>
  <w:style w:type="character" w:customStyle="1" w:styleId="BalloonTextChar">
    <w:name w:val="Balloon Text Char"/>
    <w:link w:val="BalloonText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qFormat/>
    <w:rPr>
      <w:rFonts w:ascii="Arial" w:eastAsia="Times New Roman" w:hAnsi="Arial" w:cs="Times New Roman"/>
      <w:b/>
      <w:szCs w:val="20"/>
      <w:lang w:val="en-US"/>
    </w:rPr>
  </w:style>
  <w:style w:type="character" w:customStyle="1" w:styleId="BodyText2Char">
    <w:name w:val="Body Text 2 Char"/>
    <w:link w:val="BodyText2"/>
    <w:qFormat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BodyText3Char">
    <w:name w:val="Body Text 3 Char"/>
    <w:link w:val="BodyText3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link w:val="BodyTextIndent2"/>
    <w:qFormat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BodyTextIndent3Char">
    <w:name w:val="Body Text Indent 3 Char"/>
    <w:link w:val="BodyTextIndent3"/>
    <w:qFormat/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CommentTextChar">
    <w:name w:val="Comment Text Char"/>
    <w:link w:val="CommentText"/>
    <w:uiPriority w:val="99"/>
    <w:qFormat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SubjectChar">
    <w:name w:val="Comment Subject Char"/>
    <w:link w:val="CommentSubject"/>
    <w:qFormat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qFormat/>
    <w:rPr>
      <w:rFonts w:ascii="Arial" w:eastAsia="Times New Roman" w:hAnsi="Arial" w:cs="Times New Roman"/>
      <w:szCs w:val="20"/>
      <w:lang w:val="en-US"/>
    </w:rPr>
  </w:style>
  <w:style w:type="character" w:customStyle="1" w:styleId="HeaderChar">
    <w:name w:val="Header Char"/>
    <w:link w:val="Header"/>
    <w:uiPriority w:val="99"/>
    <w:qFormat/>
    <w:rPr>
      <w:rFonts w:ascii="Arial" w:eastAsia="Times New Roman" w:hAnsi="Arial" w:cs="Times New Roman"/>
      <w:szCs w:val="20"/>
      <w:lang w:val="en-US"/>
    </w:rPr>
  </w:style>
  <w:style w:type="character" w:customStyle="1" w:styleId="TitleChar">
    <w:name w:val="Title Char"/>
    <w:link w:val="Title"/>
    <w:qFormat/>
    <w:rPr>
      <w:rFonts w:ascii="Arial" w:eastAsia="Times New Roman" w:hAnsi="Arial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eastAsia="Calibri" w:cs="Arial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Body">
    <w:name w:val="Body"/>
    <w:qFormat/>
    <w:pPr>
      <w:spacing w:after="200" w:line="276" w:lineRule="auto"/>
    </w:pPr>
    <w:rPr>
      <w:rFonts w:cs="Calibri"/>
      <w:color w:val="000000"/>
      <w:sz w:val="22"/>
      <w:szCs w:val="22"/>
      <w:u w:color="000000"/>
      <w:lang w:eastAsia="en-ZA"/>
    </w:rPr>
  </w:style>
  <w:style w:type="paragraph" w:customStyle="1" w:styleId="Revision2">
    <w:name w:val="Revision2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3">
    <w:name w:val="Revision3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4">
    <w:name w:val="Revision4"/>
    <w:hidden/>
    <w:uiPriority w:val="99"/>
    <w:unhideWhenUsed/>
    <w:qFormat/>
    <w:rPr>
      <w:rFonts w:ascii="Arial" w:eastAsia="Times New Roman" w:hAnsi="Arial"/>
      <w:sz w:val="22"/>
    </w:rPr>
  </w:style>
  <w:style w:type="paragraph" w:customStyle="1" w:styleId="Revision5">
    <w:name w:val="Revision5"/>
    <w:hidden/>
    <w:uiPriority w:val="99"/>
    <w:unhideWhenUsed/>
    <w:qFormat/>
    <w:rPr>
      <w:rFonts w:ascii="Arial" w:eastAsia="Times New Roman" w:hAnsi="Arial"/>
      <w:sz w:val="22"/>
    </w:rPr>
  </w:style>
  <w:style w:type="character" w:customStyle="1" w:styleId="cf01">
    <w:name w:val="cf01"/>
    <w:qFormat/>
    <w:rPr>
      <w:rFonts w:ascii="Segoe UI" w:hAnsi="Segoe UI" w:cs="Segoe UI" w:hint="default"/>
      <w:sz w:val="18"/>
      <w:szCs w:val="18"/>
      <w:shd w:val="clear" w:color="auto" w:fill="FFFF00"/>
    </w:rPr>
  </w:style>
  <w:style w:type="table" w:customStyle="1" w:styleId="TableGrid1">
    <w:name w:val="Table Grid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6">
    <w:name w:val="Revision6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Revision7">
    <w:name w:val="Revision7"/>
    <w:hidden/>
    <w:uiPriority w:val="99"/>
    <w:semiHidden/>
    <w:qFormat/>
    <w:rPr>
      <w:rFonts w:ascii="Arial" w:eastAsia="Times New Roman" w:hAnsi="Arial"/>
      <w:sz w:val="22"/>
    </w:rPr>
  </w:style>
  <w:style w:type="paragraph" w:customStyle="1" w:styleId="Revision8">
    <w:name w:val="Revision8"/>
    <w:hidden/>
    <w:uiPriority w:val="99"/>
    <w:semiHidden/>
    <w:qFormat/>
    <w:rPr>
      <w:rFonts w:ascii="Arial" w:eastAsia="Times New Roman" w:hAnsi="Arial"/>
      <w:sz w:val="22"/>
    </w:rPr>
  </w:style>
  <w:style w:type="paragraph" w:styleId="Revision">
    <w:name w:val="Revision"/>
    <w:hidden/>
    <w:uiPriority w:val="99"/>
    <w:semiHidden/>
    <w:rsid w:val="003A702C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0800EB38F443AF73DB3A05E7F7D7" ma:contentTypeVersion="13" ma:contentTypeDescription="Create a new document." ma:contentTypeScope="" ma:versionID="394add404ae5dbdbd2c1db446d7b503d">
  <xsd:schema xmlns:xsd="http://www.w3.org/2001/XMLSchema" xmlns:xs="http://www.w3.org/2001/XMLSchema" xmlns:p="http://schemas.microsoft.com/office/2006/metadata/properties" xmlns:ns3="27758f81-92f5-4264-b0da-2ee8f76c3bb8" xmlns:ns4="4799bfd8-96cc-44bd-b721-d48916bb6959" targetNamespace="http://schemas.microsoft.com/office/2006/metadata/properties" ma:root="true" ma:fieldsID="2ff79283a119d6de308e48e91955689c" ns3:_="" ns4:_="">
    <xsd:import namespace="27758f81-92f5-4264-b0da-2ee8f76c3bb8"/>
    <xsd:import namespace="4799bfd8-96cc-44bd-b721-d48916bb6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58f81-92f5-4264-b0da-2ee8f76c3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bfd8-96cc-44bd-b721-d48916bb6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758f81-92f5-4264-b0da-2ee8f76c3bb8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D1148-E776-493C-B83F-72D1220B3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58f81-92f5-4264-b0da-2ee8f76c3bb8"/>
    <ds:schemaRef ds:uri="4799bfd8-96cc-44bd-b721-d48916bb6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A5FB8-9D5E-4B46-B6F0-4A55FA3FE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6F7F-2A04-4308-B821-F683FDAD20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CDBD46-F608-431A-92A0-C23567E04908}">
  <ds:schemaRefs>
    <ds:schemaRef ds:uri="http://schemas.microsoft.com/office/2006/metadata/properties"/>
    <ds:schemaRef ds:uri="http://schemas.microsoft.com/office/infopath/2007/PartnerControls"/>
    <ds:schemaRef ds:uri="27758f81-92f5-4264-b0da-2ee8f76c3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Cape Government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Wilna Swart</dc:creator>
  <cp:lastModifiedBy>Duane Christiaans</cp:lastModifiedBy>
  <cp:revision>2</cp:revision>
  <cp:lastPrinted>2024-02-26T12:28:00Z</cp:lastPrinted>
  <dcterms:created xsi:type="dcterms:W3CDTF">2024-03-15T12:03:00Z</dcterms:created>
  <dcterms:modified xsi:type="dcterms:W3CDTF">2024-03-15T12:03:00Z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0x01010006160800EB38F443AF73DB3A05E7F7D7</vt:lpwstr>
  </property>
  <property fmtid="{D5CDD505-2E9C-101B-9397-08002B2CF9AE}" pid="3" name="KSOProductBuildVer">
    <vt:lpwstr>1033-12.2.0.13359</vt:lpwstr>
  </property>
  <property fmtid="{D5CDD505-2E9C-101B-9397-08002B2CF9AE}" pid="4" name="ICV">
    <vt:lpwstr>A03500AFF41D42EF9670B1C16EB5FB24_13</vt:lpwstr>
  </property>
</Properties>
</file>